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7" w:rsidRPr="00DE67BD" w:rsidRDefault="00701CB5" w:rsidP="00701C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E67BD">
        <w:rPr>
          <w:rFonts w:ascii="Times New Roman" w:hAnsi="Times New Roman" w:cs="Times New Roman"/>
          <w:b/>
          <w:sz w:val="36"/>
          <w:szCs w:val="36"/>
        </w:rPr>
        <w:t>Функции нескольких переменных.</w:t>
      </w:r>
    </w:p>
    <w:p w:rsidR="00796164" w:rsidRPr="00AC49A7" w:rsidRDefault="00796164" w:rsidP="00796164">
      <w:pPr>
        <w:rPr>
          <w:rFonts w:asciiTheme="majorHAnsi" w:hAnsiTheme="majorHAnsi" w:cs="Times New Roman"/>
          <w:sz w:val="32"/>
          <w:szCs w:val="32"/>
        </w:rPr>
      </w:pPr>
      <w:r w:rsidRPr="0053034A">
        <w:rPr>
          <w:rFonts w:asciiTheme="majorHAnsi" w:hAnsiTheme="majorHAnsi"/>
          <w:b/>
          <w:i/>
          <w:sz w:val="32"/>
          <w:szCs w:val="32"/>
        </w:rPr>
        <w:t xml:space="preserve">1. </w:t>
      </w:r>
      <w:r w:rsidRPr="0053034A">
        <w:rPr>
          <w:rFonts w:asciiTheme="majorHAnsi" w:hAnsiTheme="majorHAnsi" w:cs="Times New Roman"/>
          <w:b/>
          <w:i/>
          <w:sz w:val="32"/>
          <w:szCs w:val="32"/>
        </w:rPr>
        <w:t>Основные понятия</w:t>
      </w:r>
      <w:r w:rsidRPr="00AC49A7">
        <w:rPr>
          <w:rFonts w:asciiTheme="majorHAnsi" w:hAnsiTheme="majorHAnsi" w:cs="Times New Roman"/>
          <w:sz w:val="32"/>
          <w:szCs w:val="32"/>
        </w:rPr>
        <w:t>.</w:t>
      </w:r>
    </w:p>
    <w:p w:rsidR="00D3796B" w:rsidRDefault="00D3796B" w:rsidP="00F05F5E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Исследование функции</w:t>
      </w:r>
      <w:r w:rsidRPr="00DE34F2">
        <w:rPr>
          <w:rFonts w:asciiTheme="majorHAnsi" w:eastAsiaTheme="minorEastAsia" w:hAnsiTheme="majorHAnsi"/>
          <w:sz w:val="28"/>
          <w:szCs w:val="28"/>
        </w:rPr>
        <w:t xml:space="preserve"> нескольких переменных </w:t>
      </w:r>
      <w:r>
        <w:rPr>
          <w:rFonts w:asciiTheme="majorHAnsi" w:eastAsiaTheme="minorEastAsia" w:hAnsiTheme="majorHAnsi"/>
          <w:sz w:val="28"/>
          <w:szCs w:val="28"/>
        </w:rPr>
        <w:t>проведем н</w:t>
      </w:r>
      <w:r w:rsidRPr="00DE34F2">
        <w:rPr>
          <w:rFonts w:asciiTheme="majorHAnsi" w:eastAsiaTheme="minorEastAsia" w:hAnsiTheme="majorHAnsi"/>
          <w:sz w:val="28"/>
          <w:szCs w:val="28"/>
        </w:rPr>
        <w:t>а примерах  функций двух и трех переменных</w:t>
      </w:r>
      <w:r w:rsidR="00E3182A">
        <w:rPr>
          <w:rFonts w:asciiTheme="majorHAnsi" w:eastAsiaTheme="minorEastAsia" w:hAnsiTheme="majorHAnsi"/>
          <w:sz w:val="28"/>
          <w:szCs w:val="28"/>
        </w:rPr>
        <w:t xml:space="preserve">, так как все данные определения и полученные результаты справедливы для функций </w:t>
      </w:r>
      <w:r w:rsidR="00E3182A">
        <w:rPr>
          <w:rFonts w:asciiTheme="majorHAnsi" w:eastAsiaTheme="minorEastAsia" w:hAnsiTheme="majorHAnsi"/>
          <w:sz w:val="28"/>
          <w:szCs w:val="28"/>
          <w:lang w:val="en-US"/>
        </w:rPr>
        <w:t>n</w:t>
      </w:r>
      <w:r w:rsidR="00E3182A" w:rsidRPr="00E3182A">
        <w:rPr>
          <w:rFonts w:asciiTheme="majorHAnsi" w:eastAsiaTheme="minorEastAsia" w:hAnsiTheme="majorHAnsi"/>
          <w:sz w:val="28"/>
          <w:szCs w:val="28"/>
        </w:rPr>
        <w:t xml:space="preserve"> </w:t>
      </w:r>
      <w:r w:rsidR="00E3182A">
        <w:rPr>
          <w:rFonts w:asciiTheme="majorHAnsi" w:eastAsiaTheme="minorEastAsia" w:hAnsiTheme="majorHAnsi"/>
          <w:sz w:val="28"/>
          <w:szCs w:val="28"/>
        </w:rPr>
        <w:t>переменных.</w:t>
      </w:r>
    </w:p>
    <w:p w:rsidR="00E3182A" w:rsidRDefault="00E3182A" w:rsidP="00E3182A">
      <w:pPr>
        <w:rPr>
          <w:rFonts w:asciiTheme="majorHAnsi" w:eastAsiaTheme="minorEastAsia" w:hAnsiTheme="majorHAnsi"/>
          <w:sz w:val="28"/>
          <w:szCs w:val="28"/>
        </w:rPr>
      </w:pPr>
      <w:r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.</w:t>
      </w:r>
      <w:r w:rsidRPr="00E3182A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DE67BD">
        <w:rPr>
          <w:rFonts w:asciiTheme="majorHAnsi" w:eastAsiaTheme="minorEastAsia" w:hAnsiTheme="majorHAnsi"/>
          <w:sz w:val="28"/>
          <w:szCs w:val="28"/>
        </w:rPr>
        <w:t xml:space="preserve">Если в пространстве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E67BD">
        <w:rPr>
          <w:rFonts w:asciiTheme="majorHAnsi" w:eastAsiaTheme="minorEastAsia" w:hAnsiTheme="majorHAnsi"/>
          <w:sz w:val="28"/>
          <w:szCs w:val="28"/>
        </w:rPr>
        <w:t xml:space="preserve"> каждой точке  </w:t>
      </w:r>
      <w:r w:rsidRPr="00DE67BD">
        <w:rPr>
          <w:rFonts w:asciiTheme="majorHAnsi" w:eastAsiaTheme="minorEastAsia" w:hAnsiTheme="majorHAnsi"/>
          <w:sz w:val="28"/>
          <w:szCs w:val="28"/>
          <w:lang w:val="en-US"/>
        </w:rPr>
        <w:t>P</w:t>
      </w:r>
      <w:r w:rsidRPr="00DE67BD">
        <w:rPr>
          <w:rFonts w:asciiTheme="majorHAnsi" w:eastAsiaTheme="minorEastAsia" w:hAnsiTheme="majorHAnsi"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,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5D6AB4">
        <w:rPr>
          <w:rFonts w:asciiTheme="majorHAnsi" w:eastAsiaTheme="minorEastAsia" w:hAnsiTheme="majorHAnsi"/>
          <w:sz w:val="28"/>
          <w:szCs w:val="28"/>
        </w:rPr>
        <w:t>,</w:t>
      </w:r>
      <w:r w:rsidRPr="00DE67BD">
        <w:rPr>
          <w:rFonts w:asciiTheme="majorHAnsi" w:eastAsiaTheme="minorEastAsia" w:hAnsiTheme="majorHAnsi"/>
          <w:sz w:val="28"/>
          <w:szCs w:val="28"/>
        </w:rPr>
        <w:t xml:space="preserve">   принадлежащей некоторому множеству </w:t>
      </w:r>
      <w:r w:rsidRPr="00DE67BD">
        <w:rPr>
          <w:rFonts w:asciiTheme="majorHAnsi" w:eastAsiaTheme="minorEastAsia" w:hAnsiTheme="majorHAnsi"/>
          <w:sz w:val="28"/>
          <w:szCs w:val="28"/>
          <w:lang w:val="en-US"/>
        </w:rPr>
        <w:t>D</w:t>
      </w:r>
      <w:r w:rsidRPr="005D6AB4">
        <w:rPr>
          <w:rFonts w:asciiTheme="majorHAnsi" w:eastAsiaTheme="minorEastAsia" w:hAnsiTheme="majorHAnsi"/>
          <w:sz w:val="28"/>
          <w:szCs w:val="28"/>
        </w:rPr>
        <w:t>,</w:t>
      </w:r>
      <w:r w:rsidRPr="00DE67BD">
        <w:rPr>
          <w:rFonts w:asciiTheme="majorHAnsi" w:eastAsiaTheme="minorEastAsia" w:hAnsiTheme="majorHAnsi"/>
          <w:sz w:val="28"/>
          <w:szCs w:val="28"/>
        </w:rPr>
        <w:t xml:space="preserve"> ставится в соответствие единственное действительное значение </w:t>
      </w:r>
      <w:r>
        <w:rPr>
          <w:rFonts w:asciiTheme="majorHAnsi" w:eastAsiaTheme="minorEastAsia" w:hAnsiTheme="majorHAnsi"/>
          <w:sz w:val="28"/>
          <w:szCs w:val="28"/>
          <w:lang w:val="en-US"/>
        </w:rPr>
        <w:t>z</w:t>
      </w:r>
      <w:r w:rsidRPr="00DE67BD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∈R</m:t>
        </m:r>
      </m:oMath>
      <w:r w:rsidRPr="00DE67BD">
        <w:rPr>
          <w:rFonts w:asciiTheme="majorHAnsi" w:eastAsiaTheme="minorEastAsia" w:hAnsiTheme="majorHAnsi"/>
          <w:sz w:val="28"/>
          <w:szCs w:val="28"/>
        </w:rPr>
        <w:t xml:space="preserve"> , то говорят, что на множестве </w:t>
      </w:r>
      <w:r w:rsidRPr="00DE67BD">
        <w:rPr>
          <w:rFonts w:asciiTheme="majorHAnsi" w:eastAsiaTheme="minorEastAsia" w:hAnsiTheme="majorHAnsi"/>
          <w:sz w:val="28"/>
          <w:szCs w:val="28"/>
          <w:lang w:val="en-US"/>
        </w:rPr>
        <w:t>D</w:t>
      </w:r>
      <w:r w:rsidRPr="00DE67BD">
        <w:rPr>
          <w:rFonts w:asciiTheme="majorHAnsi" w:eastAsiaTheme="minorEastAsia" w:hAnsiTheme="majorHAnsi"/>
          <w:sz w:val="28"/>
          <w:szCs w:val="28"/>
        </w:rPr>
        <w:t xml:space="preserve"> задана функция </w:t>
      </w:r>
      <w:r>
        <w:rPr>
          <w:rFonts w:asciiTheme="majorHAnsi" w:eastAsiaTheme="minorEastAsia" w:hAnsiTheme="majorHAnsi"/>
          <w:sz w:val="28"/>
          <w:szCs w:val="28"/>
        </w:rPr>
        <w:t>двух</w:t>
      </w:r>
      <w:r w:rsidRPr="00DE67BD">
        <w:rPr>
          <w:rFonts w:asciiTheme="majorHAnsi" w:eastAsiaTheme="minorEastAsia" w:hAnsiTheme="majorHAnsi"/>
          <w:sz w:val="28"/>
          <w:szCs w:val="28"/>
        </w:rPr>
        <w:t xml:space="preserve"> переменных и обозначают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z=f(x,y)</m:t>
        </m:r>
      </m:oMath>
      <w:r w:rsidRPr="00746593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. </w:t>
      </w:r>
    </w:p>
    <w:p w:rsidR="00E3182A" w:rsidRPr="00746593" w:rsidRDefault="00E3182A" w:rsidP="00E3182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О</w:t>
      </w:r>
      <w:r w:rsidRPr="00746593">
        <w:rPr>
          <w:rFonts w:asciiTheme="majorHAnsi" w:eastAsiaTheme="minorEastAsia" w:hAnsiTheme="majorHAnsi"/>
          <w:sz w:val="28"/>
          <w:szCs w:val="28"/>
        </w:rPr>
        <w:t xml:space="preserve">бластью определения </w:t>
      </w:r>
      <w:r>
        <w:rPr>
          <w:rFonts w:asciiTheme="majorHAnsi" w:eastAsiaTheme="minorEastAsia" w:hAnsiTheme="majorHAnsi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z=f(x,y)</m:t>
        </m:r>
      </m:oMath>
      <w:r w:rsidRPr="00746593">
        <w:rPr>
          <w:rFonts w:asciiTheme="majorHAnsi" w:eastAsiaTheme="minorEastAsia" w:hAnsiTheme="majorHAnsi"/>
          <w:sz w:val="28"/>
          <w:szCs w:val="28"/>
        </w:rPr>
        <w:t xml:space="preserve">  является множество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D 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CC"/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746593">
        <w:rPr>
          <w:rFonts w:asciiTheme="majorHAnsi" w:eastAsiaTheme="minorEastAsia" w:hAnsiTheme="majorHAnsi"/>
          <w:sz w:val="28"/>
          <w:szCs w:val="28"/>
        </w:rPr>
        <w:t xml:space="preserve"> . Графиком функции двух переменных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746593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z=f(x,y)</m:t>
        </m:r>
      </m:oMath>
      <w:r w:rsidRPr="00746593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746593">
        <w:rPr>
          <w:rFonts w:asciiTheme="majorHAnsi" w:eastAsiaTheme="minorEastAsia" w:hAnsiTheme="majorHAnsi"/>
          <w:sz w:val="28"/>
          <w:szCs w:val="28"/>
        </w:rPr>
        <w:t xml:space="preserve">будет поверхность 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746593">
        <w:rPr>
          <w:rFonts w:asciiTheme="majorHAnsi" w:eastAsiaTheme="minorEastAsia" w:hAnsiTheme="majorHAnsi"/>
          <w:sz w:val="28"/>
          <w:szCs w:val="28"/>
        </w:rPr>
        <w:t xml:space="preserve">. </w:t>
      </w:r>
    </w:p>
    <w:p w:rsidR="0053034A" w:rsidRPr="00746593" w:rsidRDefault="00D3796B" w:rsidP="0053034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На</w:t>
      </w:r>
      <w:r w:rsidR="005D6AB4">
        <w:rPr>
          <w:rFonts w:asciiTheme="majorHAnsi" w:eastAsiaTheme="minorEastAsia" w:hAnsiTheme="majorHAnsi"/>
          <w:sz w:val="28"/>
          <w:szCs w:val="28"/>
        </w:rPr>
        <w:t>п</w:t>
      </w:r>
      <w:r w:rsidR="000B68DA" w:rsidRPr="00746593">
        <w:rPr>
          <w:rFonts w:asciiTheme="majorHAnsi" w:eastAsiaTheme="minorEastAsia" w:hAnsiTheme="majorHAnsi"/>
          <w:sz w:val="28"/>
          <w:szCs w:val="28"/>
        </w:rPr>
        <w:t>ример</w:t>
      </w:r>
      <w:r>
        <w:rPr>
          <w:rFonts w:asciiTheme="majorHAnsi" w:eastAsiaTheme="minorEastAsia" w:hAnsiTheme="majorHAnsi"/>
          <w:sz w:val="28"/>
          <w:szCs w:val="28"/>
        </w:rPr>
        <w:t>,</w:t>
      </w:r>
      <w:r w:rsidR="005D6AB4">
        <w:rPr>
          <w:rFonts w:asciiTheme="majorHAnsi" w:eastAsiaTheme="minorEastAsia" w:hAnsiTheme="majorHAnsi"/>
          <w:sz w:val="28"/>
          <w:szCs w:val="28"/>
        </w:rPr>
        <w:t xml:space="preserve"> графиком функции</w:t>
      </w:r>
      <w:r w:rsidR="000B68DA" w:rsidRPr="00746593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,   D: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≤9</m:t>
        </m:r>
      </m:oMath>
      <w:r w:rsidR="005D6AB4">
        <w:rPr>
          <w:rFonts w:asciiTheme="majorHAnsi" w:eastAsiaTheme="minorEastAsia" w:hAnsiTheme="majorHAnsi"/>
          <w:sz w:val="28"/>
          <w:szCs w:val="28"/>
        </w:rPr>
        <w:t xml:space="preserve"> будет </w:t>
      </w:r>
      <w:r w:rsidR="0053034A" w:rsidRPr="007B511D">
        <w:rPr>
          <w:rFonts w:asciiTheme="majorHAnsi" w:eastAsiaTheme="minorEastAsia" w:hAnsiTheme="majorHAnsi"/>
          <w:sz w:val="28"/>
          <w:szCs w:val="28"/>
        </w:rPr>
        <w:t>эллиптический параболоид (рис.1)</w:t>
      </w:r>
    </w:p>
    <w:p w:rsidR="00EB7213" w:rsidRPr="00865B34" w:rsidRDefault="00EB7213" w:rsidP="00701CB5">
      <w:pPr>
        <w:rPr>
          <w:rFonts w:eastAsiaTheme="minorEastAsia"/>
          <w:sz w:val="24"/>
          <w:szCs w:val="24"/>
        </w:rPr>
      </w:pPr>
    </w:p>
    <w:p w:rsidR="00EB7213" w:rsidRDefault="0053034A" w:rsidP="00701CB5">
      <w:pPr>
        <w:rPr>
          <w:rFonts w:eastAsiaTheme="minorEastAsia"/>
          <w:sz w:val="24"/>
          <w:szCs w:val="24"/>
          <w:lang w:val="en-US"/>
        </w:rPr>
      </w:pPr>
      <w:r>
        <w:object w:dxaOrig="10642" w:dyaOrig="6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256.5pt" o:ole="">
            <v:imagedata r:id="rId9" o:title=""/>
          </v:shape>
          <o:OLEObject Type="Embed" ProgID="Visio.Drawing.11" ShapeID="_x0000_i1025" DrawAspect="Content" ObjectID="_1608477666" r:id="rId10"/>
        </w:object>
      </w:r>
    </w:p>
    <w:p w:rsidR="00EB7213" w:rsidRPr="00EB7213" w:rsidRDefault="00EB7213" w:rsidP="00701CB5">
      <w:pPr>
        <w:rPr>
          <w:rFonts w:eastAsiaTheme="minorEastAsia"/>
          <w:sz w:val="24"/>
          <w:szCs w:val="24"/>
          <w:lang w:val="en-US"/>
        </w:rPr>
      </w:pPr>
    </w:p>
    <w:p w:rsidR="00746593" w:rsidRPr="0053034A" w:rsidRDefault="005D6AB4" w:rsidP="00746593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D66D08"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 w:rsidR="00D66D08"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="00D66D08"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.</w:t>
      </w:r>
      <w:r w:rsidR="00D66D08" w:rsidRPr="00E3182A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>Функция трех  перемен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ных каждой точке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sym w:font="Symbol" w:char="F0CC"/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принадлежащей некоторому множеству 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  <w:lang w:val="en-US"/>
        </w:rPr>
        <w:t>D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,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ставит в соответствие единственное действительное значение 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∈R</m:t>
        </m:r>
      </m:oMath>
      <w:r w:rsidR="00746593"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,  её обозначают                 </w:t>
      </w:r>
    </w:p>
    <w:p w:rsidR="00746593" w:rsidRPr="0053034A" w:rsidRDefault="00746593" w:rsidP="00746593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,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ϵD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   или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u=f(P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 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3E7AC4" w:rsidRPr="00D66D08" w:rsidRDefault="005D6AB4" w:rsidP="00701CB5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 xml:space="preserve">Областью определения функции трех переменных 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>=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  <w:lang w:val="en-US"/>
        </w:rPr>
        <w:t>f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>(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  <w:lang w:val="en-US"/>
        </w:rPr>
        <w:t>x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>,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  <w:lang w:val="en-US"/>
        </w:rPr>
        <w:t>y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>,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  <w:lang w:val="en-US"/>
        </w:rPr>
        <w:t>z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>)</w:t>
      </w:r>
      <w:r w:rsidR="00D309F5" w:rsidRPr="00D66D08">
        <w:rPr>
          <w:rFonts w:asciiTheme="majorHAnsi" w:eastAsiaTheme="minorEastAsia" w:hAnsiTheme="majorHAnsi" w:cs="Times New Roman"/>
          <w:sz w:val="28"/>
          <w:szCs w:val="28"/>
        </w:rPr>
        <w:t xml:space="preserve">   является</w:t>
      </w:r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 xml:space="preserve"> множество трехмерного пространства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sym w:font="Symbol" w:char="F0CC"/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A86491" w:rsidRPr="00D66D08">
        <w:rPr>
          <w:rFonts w:asciiTheme="majorHAnsi" w:eastAsiaTheme="minorEastAsia" w:hAnsiTheme="majorHAnsi" w:cs="Times New Roman"/>
          <w:sz w:val="28"/>
          <w:szCs w:val="28"/>
        </w:rPr>
        <w:t xml:space="preserve"> . График функции лежит в четырёхмерном пространстве, представить его затруднительно.</w:t>
      </w:r>
    </w:p>
    <w:p w:rsidR="00870AE4" w:rsidRPr="002C388D" w:rsidRDefault="00D66D08" w:rsidP="00D66D08">
      <w:pPr>
        <w:rPr>
          <w:rFonts w:asciiTheme="majorHAnsi" w:eastAsiaTheme="minorEastAsia" w:hAnsiTheme="majorHAnsi"/>
          <w:sz w:val="28"/>
          <w:szCs w:val="28"/>
        </w:rPr>
      </w:pPr>
      <w:r w:rsidRPr="00D66D08">
        <w:rPr>
          <w:rFonts w:asciiTheme="majorHAnsi" w:eastAsiaTheme="minorEastAsia" w:hAnsiTheme="majorHAnsi"/>
          <w:sz w:val="28"/>
          <w:szCs w:val="28"/>
        </w:rPr>
        <w:t xml:space="preserve">В пространстве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66D08">
        <w:rPr>
          <w:rFonts w:asciiTheme="majorHAnsi" w:eastAsiaTheme="minorEastAsia" w:hAnsiTheme="majorHAnsi"/>
          <w:sz w:val="28"/>
          <w:szCs w:val="28"/>
        </w:rPr>
        <w:t xml:space="preserve"> расстояние между двумя точками</w:t>
      </w:r>
    </w:p>
    <w:p w:rsidR="00870AE4" w:rsidRPr="002C388D" w:rsidRDefault="00D66D08" w:rsidP="00D66D08">
      <w:pPr>
        <w:rPr>
          <w:rFonts w:asciiTheme="majorHAnsi" w:eastAsiaTheme="minorEastAsia" w:hAnsiTheme="majorHAnsi"/>
          <w:sz w:val="28"/>
          <w:szCs w:val="28"/>
        </w:rPr>
      </w:pPr>
      <w:r w:rsidRPr="00D66D08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eastAsiaTheme="minorEastAsia" w:hAnsiTheme="maj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,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66D08">
        <w:rPr>
          <w:rFonts w:asciiTheme="majorHAnsi" w:eastAsiaTheme="minorEastAsia" w:hAnsiTheme="majorHAnsi"/>
          <w:sz w:val="28"/>
          <w:szCs w:val="28"/>
        </w:rPr>
        <w:t>определяется следующим образом</w:t>
      </w:r>
    </w:p>
    <w:p w:rsidR="00D66D08" w:rsidRPr="00D66D08" w:rsidRDefault="00D66D08" w:rsidP="00D66D08">
      <w:pPr>
        <w:rPr>
          <w:rFonts w:asciiTheme="majorHAnsi" w:eastAsiaTheme="minorEastAsia" w:hAnsiTheme="majorHAnsi"/>
          <w:sz w:val="28"/>
          <w:szCs w:val="28"/>
        </w:rPr>
      </w:pPr>
      <w:r w:rsidRPr="00D66D08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=|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|=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66D08"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140B63" w:rsidRPr="002C388D" w:rsidRDefault="00D66D08" w:rsidP="00D66D08">
      <w:pPr>
        <w:rPr>
          <w:rFonts w:asciiTheme="majorHAnsi" w:eastAsiaTheme="minorEastAsia" w:hAnsiTheme="majorHAnsi"/>
          <w:sz w:val="28"/>
          <w:szCs w:val="28"/>
        </w:rPr>
      </w:pPr>
      <w:r w:rsidRPr="00D66D08">
        <w:rPr>
          <w:rFonts w:asciiTheme="majorHAnsi" w:eastAsiaTheme="minorEastAsia" w:hAnsiTheme="majorHAnsi"/>
          <w:sz w:val="28"/>
          <w:szCs w:val="28"/>
        </w:rPr>
        <w:t xml:space="preserve">В пространстве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D66D08">
        <w:rPr>
          <w:rFonts w:asciiTheme="majorHAnsi" w:eastAsiaTheme="minorEastAsia" w:hAnsiTheme="majorHAnsi"/>
          <w:sz w:val="28"/>
          <w:szCs w:val="28"/>
        </w:rPr>
        <w:t xml:space="preserve"> расстояние между двумя точками</w:t>
      </w:r>
    </w:p>
    <w:p w:rsidR="00140B63" w:rsidRPr="002C388D" w:rsidRDefault="00D66D08" w:rsidP="00D66D08">
      <w:pPr>
        <w:rPr>
          <w:rFonts w:asciiTheme="majorHAnsi" w:eastAsiaTheme="minorEastAsia" w:hAnsiTheme="majorHAnsi"/>
          <w:sz w:val="28"/>
          <w:szCs w:val="28"/>
        </w:rPr>
      </w:pPr>
      <w:r w:rsidRPr="00D66D08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eastAsiaTheme="minorEastAsia" w:hAnsiTheme="majorHAnsi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,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D66D08">
        <w:rPr>
          <w:rFonts w:asciiTheme="majorHAnsi" w:eastAsiaTheme="minorEastAsia" w:hAnsiTheme="majorHAnsi"/>
          <w:sz w:val="28"/>
          <w:szCs w:val="28"/>
        </w:rPr>
        <w:t>определяет  функция</w:t>
      </w:r>
    </w:p>
    <w:p w:rsidR="00D66D08" w:rsidRPr="002C388D" w:rsidRDefault="00D66D08" w:rsidP="00D66D08">
      <w:pPr>
        <w:rPr>
          <w:rFonts w:asciiTheme="majorHAnsi" w:eastAsiaTheme="minorEastAsia" w:hAnsiTheme="majorHAnsi"/>
          <w:sz w:val="28"/>
          <w:szCs w:val="28"/>
        </w:rPr>
      </w:pPr>
      <w:r w:rsidRPr="002C388D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(z-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2C388D"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D66D08" w:rsidRPr="002C388D" w:rsidRDefault="00D66D08" w:rsidP="00D66D08">
      <w:pPr>
        <w:rPr>
          <w:rFonts w:eastAsiaTheme="minorEastAsia"/>
          <w:sz w:val="24"/>
          <w:szCs w:val="24"/>
        </w:rPr>
      </w:pPr>
    </w:p>
    <w:p w:rsidR="00D66D08" w:rsidRPr="006A7740" w:rsidRDefault="00870AE4" w:rsidP="00D66D08">
      <w:pPr>
        <w:rPr>
          <w:rFonts w:asciiTheme="majorHAnsi" w:eastAsiaTheme="minorEastAsia" w:hAnsiTheme="majorHAnsi"/>
          <w:i/>
          <w:sz w:val="28"/>
          <w:szCs w:val="28"/>
        </w:rPr>
      </w:pPr>
      <w:r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.</w:t>
      </w:r>
      <w:r w:rsidRPr="00E3182A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D66D08" w:rsidRPr="00A52EED">
        <w:rPr>
          <w:rFonts w:eastAsiaTheme="minorEastAsia"/>
          <w:sz w:val="24"/>
          <w:szCs w:val="24"/>
        </w:rPr>
        <w:t xml:space="preserve">   </w:t>
      </w:r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- окрестностью точки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трехмерного пространства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называется множество точек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таких, что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и обозначается   </w:t>
      </w:r>
      <m:oMath>
        <m:r>
          <w:rPr>
            <w:rFonts w:ascii="Cambria Math" w:eastAsiaTheme="minorEastAsia" w:hAnsi="Cambria Math"/>
            <w:sz w:val="28"/>
            <w:szCs w:val="28"/>
          </w:rPr>
          <m:t>U(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,ε)</m:t>
        </m:r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D66D08" w:rsidRPr="006A7740" w:rsidRDefault="006A7740" w:rsidP="00D66D08">
      <w:pPr>
        <w:rPr>
          <w:rFonts w:asciiTheme="majorHAnsi" w:eastAsiaTheme="minorEastAsia" w:hAnsiTheme="majorHAnsi"/>
          <w:sz w:val="28"/>
          <w:szCs w:val="28"/>
        </w:rPr>
      </w:pPr>
      <w:r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Pr="006A7740">
        <w:rPr>
          <w:rFonts w:asciiTheme="majorHAnsi" w:eastAsiaTheme="minorEastAsia" w:hAnsiTheme="majorHAnsi"/>
          <w:b/>
          <w:sz w:val="28"/>
          <w:szCs w:val="28"/>
          <w:u w:val="single"/>
        </w:rPr>
        <w:t>.</w:t>
      </w:r>
      <w:r w:rsidRPr="006A7740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Проколотой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- окрестностью точки  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трехмерного пространства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называется множество точек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таких, что </w:t>
      </w:r>
      <m:oMath>
        <m:r>
          <w:rPr>
            <w:rFonts w:ascii="Cambria Math" w:eastAsiaTheme="minorEastAsia" w:hAnsi="Cambria Math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ε</m:t>
        </m:r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 xml:space="preserve">  и обозначается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,ε</m:t>
            </m:r>
          </m:e>
        </m:d>
      </m:oMath>
      <w:r w:rsidR="00D66D08" w:rsidRPr="006A7740">
        <w:rPr>
          <w:rFonts w:asciiTheme="majorHAnsi" w:eastAsiaTheme="minorEastAsia" w:hAnsiTheme="majorHAnsi"/>
          <w:sz w:val="28"/>
          <w:szCs w:val="28"/>
        </w:rPr>
        <w:t>.</w:t>
      </w:r>
    </w:p>
    <w:p w:rsidR="00140B63" w:rsidRPr="00900DC2" w:rsidRDefault="00140B63" w:rsidP="00140B63">
      <w:pPr>
        <w:rPr>
          <w:rFonts w:eastAsiaTheme="minorEastAsia"/>
          <w:sz w:val="24"/>
          <w:szCs w:val="24"/>
        </w:rPr>
      </w:pPr>
      <w:r w:rsidRPr="00DE67BD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Pr="006A7740">
        <w:rPr>
          <w:rFonts w:asciiTheme="majorHAnsi" w:eastAsiaTheme="minorEastAsia" w:hAnsiTheme="majorHAnsi"/>
          <w:b/>
          <w:sz w:val="28"/>
          <w:szCs w:val="28"/>
          <w:u w:val="single"/>
        </w:rPr>
        <w:t>.</w:t>
      </w:r>
      <w:r w:rsidRPr="006A7740">
        <w:rPr>
          <w:rFonts w:asciiTheme="majorHAnsi" w:eastAsiaTheme="minorEastAsia" w:hAnsiTheme="majorHAnsi"/>
          <w:sz w:val="28"/>
          <w:szCs w:val="28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w:r w:rsidRPr="00140B63">
        <w:rPr>
          <w:rFonts w:asciiTheme="majorHAnsi" w:eastAsiaTheme="minorEastAsia" w:hAnsiTheme="majorHAnsi"/>
          <w:sz w:val="28"/>
          <w:szCs w:val="28"/>
        </w:rPr>
        <w:t xml:space="preserve">Число А называется пределом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u=f(P</m:t>
        </m:r>
      </m:oMath>
      <w:r w:rsidRPr="00140B63">
        <w:rPr>
          <w:rFonts w:asciiTheme="majorHAnsi" w:eastAsiaTheme="minorEastAsia" w:hAnsiTheme="majorHAnsi"/>
          <w:sz w:val="28"/>
          <w:szCs w:val="28"/>
        </w:rPr>
        <w:t>) при стремлении точки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 xml:space="preserve"> к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140B63">
        <w:rPr>
          <w:rFonts w:asciiTheme="majorHAnsi" w:eastAsiaTheme="minorEastAsia" w:hAnsiTheme="majorHAnsi"/>
          <w:sz w:val="28"/>
          <w:szCs w:val="28"/>
        </w:rPr>
        <w:t>,  если для</w:t>
      </w:r>
    </w:p>
    <w:p w:rsidR="00140B63" w:rsidRPr="00BC1FE6" w:rsidRDefault="00140B63" w:rsidP="00140B63">
      <w:pPr>
        <w:rPr>
          <w:rFonts w:eastAsiaTheme="minorEastAsia"/>
          <w:sz w:val="24"/>
          <w:szCs w:val="24"/>
          <w:lang w:val="en-US"/>
        </w:rPr>
      </w:pPr>
      <w:r w:rsidRPr="00900DC2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∀ε&gt;0 ∃δ=δ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&gt;0  :  из условия 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&lt;δ  =&gt;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&lt;ε</m:t>
        </m:r>
      </m:oMath>
    </w:p>
    <w:p w:rsidR="00140B63" w:rsidRPr="00900DC2" w:rsidRDefault="00140B63" w:rsidP="00140B6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или  </w:t>
      </w:r>
      <w:r w:rsidRPr="00900DC2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∀ε&gt;0 ∃δ=δ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&gt;0  : из условия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,δ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=&gt;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∈U(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,ε)</m:t>
        </m:r>
      </m:oMath>
    </w:p>
    <w:p w:rsidR="00140B63" w:rsidRDefault="00140B63" w:rsidP="00140B63">
      <w:pPr>
        <w:rPr>
          <w:rFonts w:asciiTheme="majorHAnsi" w:eastAsiaTheme="minorEastAsia" w:hAnsiTheme="majorHAnsi"/>
          <w:sz w:val="28"/>
          <w:szCs w:val="28"/>
        </w:rPr>
      </w:pPr>
      <w:r w:rsidRPr="00140B63">
        <w:rPr>
          <w:rFonts w:asciiTheme="majorHAnsi" w:eastAsiaTheme="minorEastAsia" w:hAnsiTheme="majorHAnsi"/>
          <w:sz w:val="28"/>
          <w:szCs w:val="28"/>
        </w:rPr>
        <w:t xml:space="preserve">Как видим, понятие предела для функции многих переменных такое же, как и для функции одной переменной. </w:t>
      </w:r>
    </w:p>
    <w:p w:rsidR="002C388D" w:rsidRPr="00314317" w:rsidRDefault="002C388D" w:rsidP="00140B63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Но существует и небольшое отличие:</w:t>
      </w:r>
    </w:p>
    <w:p w:rsidR="002C388D" w:rsidRPr="00314317" w:rsidRDefault="002C388D" w:rsidP="002C388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Если 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(на  прямой) мы можем стремится к точке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двумя способами, слева и справа,</w:t>
      </w:r>
      <w:r w:rsidR="00314317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то 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( на плоскости) и в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( в пространстве) способов  стремится к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 становится бесконечно много.</w:t>
      </w:r>
    </w:p>
    <w:p w:rsidR="0033401E" w:rsidRPr="00314317" w:rsidRDefault="002C388D" w:rsidP="002C388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lastRenderedPageBreak/>
        <w:t xml:space="preserve">Для существования предела мы должны показать, что получаемый результат( предел) не зависит от способа подхода к предельной точке.  </w:t>
      </w:r>
      <w:r w:rsidR="0033401E" w:rsidRPr="00314317">
        <w:rPr>
          <w:rFonts w:asciiTheme="majorHAnsi" w:eastAsiaTheme="minorEastAsia" w:hAnsiTheme="majorHAnsi"/>
          <w:sz w:val="28"/>
          <w:szCs w:val="28"/>
        </w:rPr>
        <w:t>Если при различных подходах к предельной точке получаем разные значения предела функции, то это является доказательством того, что предел функции не существует.</w:t>
      </w:r>
    </w:p>
    <w:p w:rsidR="002C388D" w:rsidRPr="00314317" w:rsidRDefault="002C388D" w:rsidP="002C388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Иногда встречаются задачи, в которых необходимо вычислить предел функции двух( или трех) переменных только по одной заданной линии подхода к предельной точке. И если не существует общего предела, то предел по какому-нибудь частному направлению может существовать.</w:t>
      </w:r>
    </w:p>
    <w:p w:rsidR="002C388D" w:rsidRPr="00314317" w:rsidRDefault="002C388D" w:rsidP="002C388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Рассмотрим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x∙y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и попробуем найти предел при стремлении к началу координат, к точке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(0,0)</m:t>
        </m:r>
      </m:oMath>
    </w:p>
    <w:p w:rsidR="002C388D" w:rsidRPr="00314317" w:rsidRDefault="00921C10" w:rsidP="002C388D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по прямой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y=5x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y=5x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x∙5x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5x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26x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26</m:t>
              </m:r>
            </m:den>
          </m:f>
        </m:oMath>
      </m:oMathPara>
    </w:p>
    <w:p w:rsidR="002C388D" w:rsidRPr="00314317" w:rsidRDefault="00921C10" w:rsidP="002C388D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по прямой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y=kx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y=kx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x∙kx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2C388D" w:rsidRPr="00314317" w:rsidRDefault="00921C10" w:rsidP="002C388D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по параболе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2C388D" w:rsidRPr="00314317" w:rsidRDefault="00921C10" w:rsidP="002C388D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по кривой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y=sinx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y=sinx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x∙sinx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sinx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sinx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2C388D" w:rsidRPr="00314317" w:rsidRDefault="002C388D" w:rsidP="002C388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  <w:u w:val="single"/>
        </w:rPr>
        <w:t>Вывод: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предела  данной функции при стремление к точке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(0,0)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не существует.</w:t>
      </w:r>
    </w:p>
    <w:p w:rsidR="002C388D" w:rsidRPr="00314317" w:rsidRDefault="002C388D" w:rsidP="002C388D">
      <w:pPr>
        <w:rPr>
          <w:rFonts w:eastAsiaTheme="minorEastAsia"/>
          <w:sz w:val="28"/>
          <w:szCs w:val="28"/>
        </w:rPr>
      </w:pPr>
      <w:r w:rsidRPr="00314317">
        <w:rPr>
          <w:rFonts w:eastAsiaTheme="minorEastAsia"/>
          <w:sz w:val="28"/>
          <w:szCs w:val="28"/>
        </w:rPr>
        <w:t xml:space="preserve">Такой же вывод могли получить, если бы перешли к полярным координатам, тогда вместо стремления двух переменных </w:t>
      </w:r>
      <m:oMath>
        <m:r>
          <w:rPr>
            <w:rFonts w:ascii="Cambria Math" w:eastAsiaTheme="minorEastAsia" w:hAnsi="Cambria Math"/>
            <w:sz w:val="28"/>
            <w:szCs w:val="28"/>
          </w:rPr>
          <m:t>x→0 и y→0</m:t>
        </m:r>
      </m:oMath>
      <w:r w:rsidRPr="00314317">
        <w:rPr>
          <w:rFonts w:eastAsiaTheme="minorEastAsia"/>
          <w:sz w:val="28"/>
          <w:szCs w:val="28"/>
        </w:rPr>
        <w:t xml:space="preserve"> у нас будет одно стремление </w:t>
      </w:r>
      <m:oMath>
        <m:r>
          <w:rPr>
            <w:rFonts w:ascii="Cambria Math" w:eastAsiaTheme="minorEastAsia" w:hAnsi="Cambria Math"/>
            <w:sz w:val="28"/>
            <w:szCs w:val="28"/>
          </w:rPr>
          <m:t>r→0</m:t>
        </m:r>
      </m:oMath>
    </w:p>
    <w:p w:rsidR="002C388D" w:rsidRPr="00314317" w:rsidRDefault="00921C10" w:rsidP="002C388D">
      <w:pPr>
        <w:rPr>
          <w:rFonts w:eastAsiaTheme="minorEastAsi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x∙y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x=rcosφ,y=rsinφ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r→0</m:t>
                      </m:r>
                    </m:e>
                    <m:e/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cosφ∙sinφ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=cosφ∙sin</m:t>
          </m:r>
          <m:r>
            <w:rPr>
              <w:rFonts w:ascii="Cambria Math" w:eastAsiaTheme="minorEastAsia" w:hAnsi="Cambria Math"/>
              <w:sz w:val="28"/>
              <w:szCs w:val="28"/>
            </w:rPr>
            <m:t>φ</m:t>
          </m:r>
        </m:oMath>
      </m:oMathPara>
    </w:p>
    <w:p w:rsidR="002C388D" w:rsidRPr="00314317" w:rsidRDefault="002C388D" w:rsidP="002C388D">
      <w:pPr>
        <w:rPr>
          <w:rFonts w:eastAsiaTheme="minorEastAsia"/>
          <w:sz w:val="28"/>
          <w:szCs w:val="28"/>
        </w:rPr>
      </w:pPr>
      <w:r w:rsidRPr="00314317">
        <w:rPr>
          <w:rFonts w:eastAsiaTheme="minorEastAsia"/>
          <w:sz w:val="28"/>
          <w:szCs w:val="28"/>
        </w:rPr>
        <w:t xml:space="preserve">И видно, что предел завит от угла, от пути подхода к предельной точке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(0,0)</m:t>
        </m:r>
      </m:oMath>
      <w:r w:rsidRPr="00314317">
        <w:rPr>
          <w:rFonts w:eastAsiaTheme="minorEastAsia"/>
          <w:sz w:val="28"/>
          <w:szCs w:val="28"/>
        </w:rPr>
        <w:t>.</w:t>
      </w:r>
    </w:p>
    <w:p w:rsidR="002C388D" w:rsidRPr="00314317" w:rsidRDefault="002C388D" w:rsidP="002C388D">
      <w:pPr>
        <w:rPr>
          <w:rFonts w:eastAsiaTheme="minorEastAsia"/>
          <w:sz w:val="28"/>
          <w:szCs w:val="28"/>
        </w:rPr>
      </w:pPr>
      <w:r w:rsidRPr="00314317">
        <w:rPr>
          <w:rFonts w:eastAsiaTheme="minorEastAsia"/>
          <w:sz w:val="28"/>
          <w:szCs w:val="28"/>
        </w:rPr>
        <w:lastRenderedPageBreak/>
        <w:t xml:space="preserve">Рассмотрим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14317">
        <w:rPr>
          <w:rFonts w:eastAsiaTheme="minorEastAsia"/>
          <w:sz w:val="28"/>
          <w:szCs w:val="28"/>
        </w:rPr>
        <w:t xml:space="preserve">  и попробуем найти предел при стремлении к началу координат, к точке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(0,0)</m:t>
        </m:r>
      </m:oMath>
      <w:r w:rsidRPr="00314317">
        <w:rPr>
          <w:rFonts w:eastAsiaTheme="minorEastAsia"/>
          <w:sz w:val="28"/>
          <w:szCs w:val="28"/>
        </w:rPr>
        <w:t>.</w:t>
      </w:r>
    </w:p>
    <w:p w:rsidR="002C388D" w:rsidRPr="00314317" w:rsidRDefault="002C388D" w:rsidP="002C388D">
      <w:pPr>
        <w:rPr>
          <w:rFonts w:eastAsiaTheme="minorEastAsia"/>
          <w:sz w:val="28"/>
          <w:szCs w:val="28"/>
        </w:rPr>
      </w:pPr>
      <w:r w:rsidRPr="00314317">
        <w:rPr>
          <w:rFonts w:eastAsiaTheme="minorEastAsia"/>
          <w:sz w:val="28"/>
          <w:szCs w:val="28"/>
        </w:rPr>
        <w:t>Перейдем к полярным координатам</w:t>
      </w:r>
    </w:p>
    <w:p w:rsidR="002C388D" w:rsidRPr="00314317" w:rsidRDefault="00921C10" w:rsidP="002C388D">
      <w:pPr>
        <w:rPr>
          <w:rFonts w:eastAsiaTheme="minorEastAsi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y→0</m:t>
                      </m:r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x=rcosφ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y=rsinφ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r→0</m:t>
                      </m:r>
                    </m:e>
                    <m:e/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φ∙rsinφ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r→0</m:t>
                  </m:r>
                </m:e>
                <m:e/>
              </m:eqAr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φ∙sinφ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2C388D" w:rsidRPr="00314317" w:rsidRDefault="002C388D" w:rsidP="002C388D">
      <w:pPr>
        <w:rPr>
          <w:rFonts w:eastAsiaTheme="minorEastAsia"/>
          <w:sz w:val="28"/>
          <w:szCs w:val="28"/>
        </w:rPr>
      </w:pPr>
      <w:r w:rsidRPr="00314317">
        <w:rPr>
          <w:rFonts w:eastAsiaTheme="minorEastAsia"/>
          <w:sz w:val="28"/>
          <w:szCs w:val="28"/>
        </w:rPr>
        <w:t xml:space="preserve">Предел существует и не меняет значения при произвольном способе подхода к предельной точке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(0,0)</m:t>
        </m:r>
      </m:oMath>
      <w:r w:rsidRPr="00314317">
        <w:rPr>
          <w:rFonts w:eastAsiaTheme="minorEastAsia"/>
          <w:sz w:val="28"/>
          <w:szCs w:val="28"/>
        </w:rPr>
        <w:t>.</w:t>
      </w:r>
    </w:p>
    <w:p w:rsidR="00D66D08" w:rsidRPr="0053034A" w:rsidRDefault="00D66D08" w:rsidP="00701CB5">
      <w:pPr>
        <w:rPr>
          <w:rFonts w:asciiTheme="majorHAnsi" w:eastAsiaTheme="minorEastAsia" w:hAnsiTheme="majorHAnsi"/>
          <w:sz w:val="28"/>
          <w:szCs w:val="28"/>
        </w:rPr>
      </w:pPr>
    </w:p>
    <w:p w:rsidR="003E7AC4" w:rsidRPr="003365D4" w:rsidRDefault="0053034A" w:rsidP="00701CB5">
      <w:pPr>
        <w:rPr>
          <w:rFonts w:asciiTheme="majorHAnsi" w:eastAsiaTheme="minorEastAsia" w:hAnsiTheme="majorHAnsi" w:cs="Times New Roman"/>
          <w:b/>
          <w:sz w:val="32"/>
          <w:szCs w:val="32"/>
        </w:rPr>
      </w:pPr>
      <w:r>
        <w:rPr>
          <w:rFonts w:asciiTheme="majorHAnsi" w:eastAsiaTheme="minorEastAsia" w:hAnsiTheme="majorHAnsi" w:cs="Times New Roman"/>
          <w:b/>
          <w:i/>
          <w:sz w:val="32"/>
          <w:szCs w:val="32"/>
        </w:rPr>
        <w:t xml:space="preserve">2. </w:t>
      </w:r>
      <w:r w:rsidR="007E0377" w:rsidRPr="003365D4">
        <w:rPr>
          <w:rFonts w:asciiTheme="majorHAnsi" w:eastAsiaTheme="minorEastAsia" w:hAnsiTheme="majorHAnsi" w:cs="Times New Roman"/>
          <w:b/>
          <w:i/>
          <w:sz w:val="32"/>
          <w:szCs w:val="32"/>
        </w:rPr>
        <w:t>Непрерывность функций нескольких переменных.</w:t>
      </w:r>
    </w:p>
    <w:p w:rsidR="00CC3435" w:rsidRPr="00CC3435" w:rsidRDefault="008B2DBA" w:rsidP="008B2DBA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  <w:t xml:space="preserve">Функция </w:t>
      </w:r>
      <w:r w:rsidRPr="00314317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= </w:t>
      </w:r>
      <w:r w:rsidRPr="00314317">
        <w:rPr>
          <w:rFonts w:asciiTheme="majorHAnsi" w:eastAsiaTheme="minorEastAsia" w:hAnsiTheme="majorHAnsi" w:cs="Times New Roman"/>
          <w:sz w:val="28"/>
          <w:szCs w:val="28"/>
          <w:lang w:val="en-US"/>
        </w:rPr>
        <w:t>f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)=f(P)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непрерывной </w:t>
      </w:r>
    </w:p>
    <w:p w:rsidR="008B2DBA" w:rsidRPr="00314317" w:rsidRDefault="008B2DBA" w:rsidP="008B2DBA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,  если</w:t>
      </w:r>
    </w:p>
    <w:p w:rsidR="008B2DBA" w:rsidRPr="00314317" w:rsidRDefault="008B2DBA" w:rsidP="008B2DB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1.функция </w:t>
      </w:r>
      <w:r w:rsidRPr="00314317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f(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определена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,</w:t>
      </w:r>
    </w:p>
    <w:p w:rsidR="008B2DBA" w:rsidRPr="00314317" w:rsidRDefault="008B2DBA" w:rsidP="008B2DB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2. существует конечный предела при </w:t>
      </w:r>
      <m:oMath>
        <m:r>
          <w:rPr>
            <w:rFonts w:ascii="Cambria Math" w:eastAsiaTheme="minorEastAsia" w:hAnsi="Cambria Math"/>
            <w:sz w:val="28"/>
            <w:szCs w:val="28"/>
          </w:rPr>
          <m:t>P→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8B2DBA" w:rsidRPr="00314317" w:rsidRDefault="00921C10" w:rsidP="008B2DB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8B2DBA" w:rsidRPr="00314317" w:rsidRDefault="008B2DBA" w:rsidP="008B2DB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3. предел существует  и 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8B2DBA" w:rsidRPr="00314317" w:rsidRDefault="00921C10" w:rsidP="008B2DB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72167E" w:rsidRPr="0053034A" w:rsidRDefault="0072167E" w:rsidP="00AF3183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</w:t>
      </w:r>
      <w:r w:rsidR="00AF3183"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еделение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Функция </w:t>
      </w:r>
      <w:r w:rsidRPr="0053034A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= </w:t>
      </w:r>
      <w:r w:rsidRPr="0053034A">
        <w:rPr>
          <w:rFonts w:asciiTheme="majorHAnsi" w:eastAsiaTheme="minorEastAsia" w:hAnsiTheme="majorHAnsi" w:cs="Times New Roman"/>
          <w:sz w:val="28"/>
          <w:szCs w:val="28"/>
          <w:lang w:val="en-US"/>
        </w:rPr>
        <w:t>f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)=f(P)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непрерывной </w:t>
      </w:r>
      <w:r w:rsidRPr="00A3097D">
        <w:rPr>
          <w:rFonts w:asciiTheme="majorHAnsi" w:eastAsiaTheme="minorEastAsia" w:hAnsiTheme="majorHAnsi" w:cs="Times New Roman"/>
          <w:sz w:val="28"/>
          <w:szCs w:val="28"/>
        </w:rPr>
        <w:t>на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области </w:t>
      </w:r>
      <w:r w:rsidRPr="0053034A">
        <w:rPr>
          <w:rFonts w:asciiTheme="majorHAnsi" w:eastAsiaTheme="minorEastAsia" w:hAnsiTheme="majorHAnsi" w:cs="Times New Roman"/>
          <w:sz w:val="28"/>
          <w:szCs w:val="28"/>
          <w:lang w:val="en-US"/>
        </w:rPr>
        <w:t>D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, если она непрерывна в каждой точке области </w:t>
      </w:r>
      <w:r w:rsidRPr="0053034A">
        <w:rPr>
          <w:rFonts w:asciiTheme="majorHAnsi" w:eastAsiaTheme="minorEastAsia" w:hAnsiTheme="majorHAnsi" w:cs="Times New Roman"/>
          <w:sz w:val="28"/>
          <w:szCs w:val="28"/>
          <w:lang w:val="en-US"/>
        </w:rPr>
        <w:t>D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BC1FE6" w:rsidRPr="00517694" w:rsidRDefault="00BC1FE6" w:rsidP="00314317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Если не выполняется хотя бы одно условие из определения непрерывности функции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, то такая  точка называется точкой разрыва функции </w:t>
      </w:r>
      <w:r w:rsidR="00517694" w:rsidRPr="00517694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="00517694" w:rsidRPr="00517694">
        <w:rPr>
          <w:rFonts w:asciiTheme="majorHAnsi" w:eastAsiaTheme="minorEastAsia" w:hAnsiTheme="majorHAnsi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f(P)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>.</w:t>
      </w:r>
    </w:p>
    <w:p w:rsidR="00BC1FE6" w:rsidRPr="00517694" w:rsidRDefault="00BC1FE6" w:rsidP="00BC1FE6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Например, если:</w:t>
      </w:r>
    </w:p>
    <w:p w:rsidR="00BC1FE6" w:rsidRPr="00517694" w:rsidRDefault="00BC1FE6" w:rsidP="00BC1FE6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1.функция </w:t>
      </w:r>
      <w:r w:rsidRPr="00517694">
        <w:rPr>
          <w:rFonts w:asciiTheme="majorHAnsi" w:eastAsiaTheme="minorEastAsia" w:hAnsiTheme="majorHAnsi"/>
          <w:sz w:val="28"/>
          <w:szCs w:val="28"/>
          <w:lang w:val="en-US"/>
        </w:rPr>
        <w:t>u</w:t>
      </w:r>
      <w:r w:rsidRPr="00517694">
        <w:rPr>
          <w:rFonts w:asciiTheme="majorHAnsi" w:eastAsiaTheme="minorEastAsia" w:hAnsiTheme="majorHAnsi"/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f(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не определена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 ,</w:t>
      </w:r>
    </w:p>
    <w:p w:rsidR="00BC1FE6" w:rsidRPr="002C388D" w:rsidRDefault="00BC1FE6" w:rsidP="00BC1FE6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2. Не существует конечного предела при </w:t>
      </w:r>
      <m:oMath>
        <m:r>
          <w:rPr>
            <w:rFonts w:ascii="Cambria Math" w:eastAsiaTheme="minorEastAsia" w:hAnsi="Cambria Math"/>
            <w:sz w:val="28"/>
            <w:szCs w:val="28"/>
          </w:rPr>
          <m:t>P→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517694" w:rsidRPr="00517694" w:rsidRDefault="00921C10" w:rsidP="0051769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BC1FE6" w:rsidRPr="00517694" w:rsidRDefault="00BC1FE6" w:rsidP="00BC1FE6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lastRenderedPageBreak/>
        <w:t xml:space="preserve">3. предел существует, но не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BC1FE6" w:rsidRPr="00517694" w:rsidRDefault="00921C10" w:rsidP="00BC1FE6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≠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BC1FE6" w:rsidRPr="00517694" w:rsidRDefault="00BC1FE6" w:rsidP="00BC1FE6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Функция</w:t>
      </w:r>
      <w:r w:rsidR="00517694" w:rsidRPr="00517694">
        <w:rPr>
          <w:rFonts w:asciiTheme="majorHAnsi" w:eastAsiaTheme="minorEastAsia" w:hAnsiTheme="majorHAnsi"/>
          <w:sz w:val="28"/>
          <w:szCs w:val="28"/>
        </w:rPr>
        <w:t xml:space="preserve"> трех (</w:t>
      </w:r>
      <w:r w:rsidRPr="00517694">
        <w:rPr>
          <w:rFonts w:asciiTheme="majorHAnsi" w:eastAsiaTheme="minorEastAsia" w:hAnsiTheme="majorHAnsi"/>
          <w:sz w:val="28"/>
          <w:szCs w:val="28"/>
        </w:rPr>
        <w:t xml:space="preserve"> двух </w:t>
      </w:r>
      <w:r w:rsidR="00517694" w:rsidRPr="00517694">
        <w:rPr>
          <w:rFonts w:asciiTheme="majorHAnsi" w:eastAsiaTheme="minorEastAsia" w:hAnsiTheme="majorHAnsi"/>
          <w:sz w:val="28"/>
          <w:szCs w:val="28"/>
        </w:rPr>
        <w:t>)</w:t>
      </w:r>
      <w:r w:rsidRPr="00517694">
        <w:rPr>
          <w:rFonts w:asciiTheme="majorHAnsi" w:eastAsiaTheme="minorEastAsia" w:hAnsiTheme="majorHAnsi"/>
          <w:sz w:val="28"/>
          <w:szCs w:val="28"/>
        </w:rPr>
        <w:t>переменных может иметь множество точек разрыва,  образующих например, одну, две линии разрыва или даже произвольное множество.</w:t>
      </w:r>
    </w:p>
    <w:p w:rsidR="00756D86" w:rsidRPr="00FD47B9" w:rsidRDefault="00756D86" w:rsidP="00756D86">
      <w:pPr>
        <w:rPr>
          <w:rFonts w:asciiTheme="majorHAnsi" w:eastAsiaTheme="minorEastAsia" w:hAnsiTheme="majorHAnsi"/>
          <w:sz w:val="28"/>
          <w:szCs w:val="28"/>
          <w:u w:val="single"/>
        </w:rPr>
      </w:pPr>
      <w:r w:rsidRPr="00FD47B9">
        <w:rPr>
          <w:rFonts w:asciiTheme="majorHAnsi" w:eastAsiaTheme="minorEastAsia" w:hAnsiTheme="majorHAnsi"/>
          <w:sz w:val="28"/>
          <w:szCs w:val="28"/>
          <w:u w:val="single"/>
        </w:rPr>
        <w:t>Пример 1.</w:t>
      </w:r>
    </w:p>
    <w:p w:rsidR="00756D86" w:rsidRPr="00314317" w:rsidRDefault="00756D86" w:rsidP="00756D86">
      <w:pPr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b/>
          <w:sz w:val="28"/>
          <w:szCs w:val="28"/>
        </w:rPr>
        <w:t>а)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y+x</m:t>
            </m:r>
          </m:den>
        </m:f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 имеет линию разрыва  </w:t>
      </w:r>
      <m:oMath>
        <m:r>
          <w:rPr>
            <w:rFonts w:ascii="Cambria Math" w:eastAsiaTheme="minorEastAsia" w:hAnsi="Cambria Math"/>
            <w:sz w:val="28"/>
            <w:szCs w:val="28"/>
          </w:rPr>
          <m:t>y=-x</m:t>
        </m:r>
      </m:oMath>
    </w:p>
    <w:p w:rsidR="00756D86" w:rsidRPr="00314317" w:rsidRDefault="00756D86" w:rsidP="00756D86">
      <w:pPr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b/>
          <w:sz w:val="28"/>
          <w:szCs w:val="28"/>
        </w:rPr>
        <w:t>б)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имеет две линии разрыва, </w:t>
      </w:r>
      <m:oMath>
        <m:r>
          <w:rPr>
            <w:rFonts w:ascii="Cambria Math" w:eastAsiaTheme="minorEastAsia" w:hAnsi="Cambria Math"/>
            <w:sz w:val="28"/>
            <w:szCs w:val="28"/>
          </w:rPr>
          <m:t>y=-x и y=x</m:t>
        </m:r>
      </m:oMath>
    </w:p>
    <w:p w:rsidR="00756D86" w:rsidRPr="00314317" w:rsidRDefault="00756D86" w:rsidP="00756D86">
      <w:pPr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b/>
          <w:sz w:val="28"/>
          <w:szCs w:val="28"/>
        </w:rPr>
        <w:t>в)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если функцию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  доопределить  следующим образом</w:t>
      </w:r>
    </w:p>
    <w:p w:rsidR="00756D86" w:rsidRPr="00314317" w:rsidRDefault="00756D86" w:rsidP="00756D86">
      <w:pPr>
        <w:rPr>
          <w:rFonts w:asciiTheme="majorHAnsi" w:eastAsiaTheme="minorEastAsia" w:hAnsiTheme="majorHAnsi"/>
          <w:sz w:val="28"/>
          <w:szCs w:val="28"/>
        </w:rPr>
      </w:pPr>
    </w:p>
    <w:p w:rsidR="00756D86" w:rsidRPr="00314317" w:rsidRDefault="00756D86" w:rsidP="00756D86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z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x+y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,   при y≠-x и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≠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x-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          ,   при  y=-x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,</m:t>
          </m:r>
        </m:oMath>
      </m:oMathPara>
    </w:p>
    <w:p w:rsidR="00756D86" w:rsidRPr="00314317" w:rsidRDefault="00756D86" w:rsidP="00756D86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то останется только одна линия разрыва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y=x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>.</w:t>
      </w:r>
    </w:p>
    <w:p w:rsidR="00756D86" w:rsidRPr="00314317" w:rsidRDefault="00756D86" w:rsidP="00756D86">
      <w:pPr>
        <w:rPr>
          <w:rFonts w:asciiTheme="majorHAnsi" w:eastAsiaTheme="minorEastAsia" w:hAnsiTheme="majorHAnsi"/>
          <w:i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Таким образом, функции многих переменных предполагают огромное разнообразие различных задач.</w:t>
      </w:r>
    </w:p>
    <w:p w:rsidR="009646F4" w:rsidRPr="009646F4" w:rsidRDefault="009646F4" w:rsidP="009646F4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9646F4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t>ВЫУЧИТЬ!!!</w:t>
      </w:r>
    </w:p>
    <w:p w:rsidR="00A86491" w:rsidRPr="00D72869" w:rsidRDefault="00D3796B" w:rsidP="00701CB5">
      <w:pPr>
        <w:rPr>
          <w:rFonts w:asciiTheme="majorHAnsi" w:eastAsiaTheme="minorEastAsia" w:hAnsiTheme="majorHAnsi"/>
          <w:i/>
          <w:sz w:val="32"/>
          <w:szCs w:val="32"/>
        </w:rPr>
      </w:pPr>
      <w:r>
        <w:rPr>
          <w:rFonts w:asciiTheme="majorHAnsi" w:eastAsiaTheme="minorEastAsia" w:hAnsiTheme="majorHAnsi"/>
          <w:b/>
          <w:i/>
          <w:sz w:val="32"/>
          <w:szCs w:val="32"/>
        </w:rPr>
        <w:t xml:space="preserve">3. </w:t>
      </w:r>
      <w:r w:rsidR="00A86491" w:rsidRPr="003365D4">
        <w:rPr>
          <w:rFonts w:asciiTheme="majorHAnsi" w:eastAsiaTheme="minorEastAsia" w:hAnsiTheme="majorHAnsi"/>
          <w:b/>
          <w:i/>
          <w:sz w:val="32"/>
          <w:szCs w:val="32"/>
        </w:rPr>
        <w:t>Дифференцирование функций нескольких переменных</w:t>
      </w:r>
      <w:r w:rsidR="00477961" w:rsidRPr="00463CEA">
        <w:rPr>
          <w:rFonts w:asciiTheme="majorHAnsi" w:eastAsiaTheme="minorEastAsia" w:hAnsiTheme="majorHAnsi"/>
          <w:i/>
          <w:sz w:val="32"/>
          <w:szCs w:val="32"/>
        </w:rPr>
        <w:t>.</w:t>
      </w:r>
    </w:p>
    <w:p w:rsidR="00FD3416" w:rsidRPr="00397F84" w:rsidRDefault="00FD3416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>Определение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.  </w:t>
      </w:r>
      <w:r w:rsidRPr="0033401E">
        <w:rPr>
          <w:rFonts w:asciiTheme="majorHAnsi" w:eastAsiaTheme="minorEastAsia" w:hAnsiTheme="majorHAnsi"/>
          <w:i/>
          <w:sz w:val="28"/>
          <w:szCs w:val="28"/>
        </w:rPr>
        <w:t>Частным приращением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по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 (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 xml:space="preserve">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называется  приращение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x+∆x,y,z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-f(x,y,z)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463CEA" w:rsidRPr="00397F84" w:rsidRDefault="00921C10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(или  ∆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u= 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x,y+∆y,z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или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∆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u= 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x,y,z+∆z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)</m:t>
          </m:r>
        </m:oMath>
      </m:oMathPara>
    </w:p>
    <w:p w:rsidR="008F4554" w:rsidRPr="00397F84" w:rsidRDefault="00463CEA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 w:rsidR="008F4554"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 xml:space="preserve">. 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3401E">
        <w:rPr>
          <w:rFonts w:asciiTheme="majorHAnsi" w:eastAsiaTheme="minorEastAsia" w:hAnsiTheme="majorHAnsi"/>
          <w:i/>
          <w:sz w:val="28"/>
          <w:szCs w:val="28"/>
        </w:rPr>
        <w:t>Частной производной первого порядка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функции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463CEA" w:rsidRPr="0001712F" w:rsidRDefault="00463CEA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356D5" w:rsidRPr="00397F84">
        <w:rPr>
          <w:rFonts w:asciiTheme="majorHAnsi" w:eastAsiaTheme="minorEastAsia" w:hAnsiTheme="majorHAnsi"/>
          <w:sz w:val="28"/>
          <w:szCs w:val="28"/>
        </w:rPr>
        <w:t>по одной из независимый переменны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й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 (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 xml:space="preserve">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FD3416"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 называется предел частного приращения функции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(или  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 или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="00FD3416"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97F84">
        <w:rPr>
          <w:rFonts w:asciiTheme="majorHAnsi" w:eastAsiaTheme="minorEastAsia" w:hAnsiTheme="majorHAnsi"/>
          <w:sz w:val="28"/>
          <w:szCs w:val="28"/>
        </w:rPr>
        <w:t>по  этой п</w:t>
      </w:r>
      <w:r w:rsidR="004F1F25" w:rsidRPr="00397F84">
        <w:rPr>
          <w:rFonts w:asciiTheme="majorHAnsi" w:eastAsiaTheme="minorEastAsia" w:hAnsiTheme="majorHAnsi"/>
          <w:sz w:val="28"/>
          <w:szCs w:val="28"/>
        </w:rPr>
        <w:t>ереме</w:t>
      </w:r>
      <w:r w:rsidRPr="00397F84">
        <w:rPr>
          <w:rFonts w:asciiTheme="majorHAnsi" w:eastAsiaTheme="minorEastAsia" w:hAnsiTheme="majorHAnsi"/>
          <w:sz w:val="28"/>
          <w:szCs w:val="28"/>
        </w:rPr>
        <w:t>н</w:t>
      </w:r>
      <w:r w:rsidR="004F1F25" w:rsidRPr="00397F84">
        <w:rPr>
          <w:rFonts w:asciiTheme="majorHAnsi" w:eastAsiaTheme="minorEastAsia" w:hAnsiTheme="majorHAnsi"/>
          <w:sz w:val="28"/>
          <w:szCs w:val="28"/>
        </w:rPr>
        <w:t>н</w:t>
      </w:r>
      <w:r w:rsidRPr="00397F84">
        <w:rPr>
          <w:rFonts w:asciiTheme="majorHAnsi" w:eastAsiaTheme="minorEastAsia" w:hAnsiTheme="majorHAnsi"/>
          <w:sz w:val="28"/>
          <w:szCs w:val="28"/>
        </w:rPr>
        <w:t>ой к приращению переменной, когда приращение переменной стремится к 0.</w:t>
      </w:r>
    </w:p>
    <w:p w:rsidR="00FD3416" w:rsidRPr="00463CEA" w:rsidRDefault="00921C10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x+∆x,y,z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397F84" w:rsidRDefault="00397F84" w:rsidP="00397F8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Частную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 производн</w:t>
      </w:r>
      <w:r>
        <w:rPr>
          <w:rFonts w:asciiTheme="majorHAnsi" w:eastAsiaTheme="minorEastAsia" w:hAnsiTheme="majorHAnsi"/>
          <w:sz w:val="28"/>
          <w:szCs w:val="28"/>
        </w:rPr>
        <w:t>ую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 первого порядка функции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FD3416" w:rsidRPr="00397F84" w:rsidRDefault="00397F84" w:rsidP="00397F84">
      <w:pPr>
        <w:rPr>
          <w:rFonts w:asciiTheme="majorHAnsi" w:eastAsiaTheme="minorEastAsia" w:hAnsiTheme="majorHAnsi"/>
          <w:sz w:val="28"/>
          <w:szCs w:val="28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по переменны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й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обозначают: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     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; 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 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 xml:space="preserve"> ;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;   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(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,</m:t>
        </m:r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,</m:t>
        </m:r>
        <m:r>
          <w:rPr>
            <w:rFonts w:ascii="Cambria Math" w:hAnsi="Cambria Math"/>
            <w:sz w:val="32"/>
            <w:szCs w:val="32"/>
            <w:lang w:val="en-US"/>
          </w:rPr>
          <m:t>z</m:t>
        </m:r>
        <m:r>
          <w:rPr>
            <w:rFonts w:ascii="Cambria Math" w:hAnsi="Cambria Math"/>
            <w:sz w:val="32"/>
            <w:szCs w:val="32"/>
          </w:rPr>
          <m:t>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397F84" w:rsidRPr="00742925" w:rsidRDefault="00397F84" w:rsidP="00314317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742925">
        <w:rPr>
          <w:rFonts w:asciiTheme="majorHAnsi" w:eastAsiaTheme="minorEastAsia" w:hAnsiTheme="majorHAnsi" w:cs="Times New Roman"/>
          <w:sz w:val="28"/>
          <w:szCs w:val="28"/>
        </w:rPr>
        <w:t xml:space="preserve">Функция трех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742925">
        <w:rPr>
          <w:rFonts w:asciiTheme="majorHAnsi" w:eastAsiaTheme="minorEastAsia" w:hAnsiTheme="majorHAnsi" w:cs="Times New Roman"/>
          <w:sz w:val="28"/>
          <w:szCs w:val="28"/>
        </w:rPr>
        <w:t xml:space="preserve"> имеет три  частные производные первого порядка, </w:t>
      </w:r>
    </w:p>
    <w:p w:rsidR="00397F84" w:rsidRPr="0033401E" w:rsidRDefault="00397F84" w:rsidP="00397F8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3401E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33401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397F84" w:rsidRPr="00463CEA" w:rsidRDefault="00921C10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x 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x+∆x,y,z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397F84" w:rsidRPr="00463CEA" w:rsidRDefault="00397F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по </w:t>
      </w:r>
      <w:r w:rsidRPr="00463CEA">
        <w:rPr>
          <w:rFonts w:asciiTheme="majorHAnsi" w:eastAsiaTheme="minorEastAsia" w:hAnsiTheme="majorHAnsi"/>
          <w:sz w:val="28"/>
          <w:szCs w:val="28"/>
          <w:lang w:val="en-US"/>
        </w:rPr>
        <w:t>y</w:t>
      </w:r>
    </w:p>
    <w:p w:rsidR="00397F84" w:rsidRPr="00463CEA" w:rsidRDefault="00921C10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x,y+∆y,z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</m:oMath>
      </m:oMathPara>
    </w:p>
    <w:p w:rsidR="00397F84" w:rsidRPr="00463CEA" w:rsidRDefault="00397F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по </w:t>
      </w:r>
      <w:r w:rsidRPr="00463CEA">
        <w:rPr>
          <w:rFonts w:asciiTheme="majorHAnsi" w:eastAsiaTheme="minorEastAsia" w:hAnsiTheme="majorHAnsi"/>
          <w:sz w:val="28"/>
          <w:szCs w:val="28"/>
          <w:lang w:val="en-US"/>
        </w:rPr>
        <w:t>z</w:t>
      </w:r>
    </w:p>
    <w:p w:rsidR="00397F84" w:rsidRPr="00463CEA" w:rsidRDefault="00921C10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z 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∂z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x,y,z+∆z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</m:t>
                  </m:r>
                </m:den>
              </m:f>
            </m:e>
          </m:func>
        </m:oMath>
      </m:oMathPara>
    </w:p>
    <w:p w:rsidR="00397F84" w:rsidRPr="00397F84" w:rsidRDefault="00397F84" w:rsidP="00463CEA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463CEA" w:rsidRPr="00463CEA" w:rsidRDefault="00463CEA" w:rsidP="00742925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Функция двух переменных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=f(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32"/>
          </w:rPr>
          <m:t>,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3365D4" w:rsidRPr="003365D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имеет две частные производные первого порядка, </w:t>
      </w:r>
    </w:p>
    <w:p w:rsidR="00463CEA" w:rsidRPr="00463CEA" w:rsidRDefault="00921C10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x+∆x,y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-f(x,y)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463CEA" w:rsidRPr="00463CEA" w:rsidRDefault="00463CEA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463CEA" w:rsidRPr="00D66285" w:rsidRDefault="00921C10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x,y+∆y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-f(x,y)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</m:oMath>
      </m:oMathPara>
    </w:p>
    <w:p w:rsidR="00D66285" w:rsidRPr="00D66285" w:rsidRDefault="00D66285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4F1F25" w:rsidRPr="00314317" w:rsidRDefault="00F05F5E" w:rsidP="00701CB5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b/>
          <w:sz w:val="28"/>
          <w:szCs w:val="28"/>
          <w:u w:val="single"/>
        </w:rPr>
        <w:t>Определение.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>Приращение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z=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f=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x+∆x,y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-f(x,y)</m:t>
        </m:r>
      </m:oMath>
      <w:r w:rsidR="00463CEA" w:rsidRPr="00314317">
        <w:rPr>
          <w:rFonts w:asciiTheme="majorHAnsi" w:eastAsiaTheme="minorEastAsia" w:hAnsiTheme="majorHAnsi"/>
          <w:sz w:val="28"/>
          <w:szCs w:val="28"/>
        </w:rPr>
        <w:t xml:space="preserve">  называется частным приращением данной функции по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463CEA" w:rsidRPr="00314317">
        <w:rPr>
          <w:rFonts w:asciiTheme="majorHAnsi" w:eastAsiaTheme="minorEastAsia" w:hAnsiTheme="majorHAnsi"/>
          <w:sz w:val="28"/>
          <w:szCs w:val="28"/>
        </w:rPr>
        <w:t>.  Приращение</w:t>
      </w:r>
    </w:p>
    <w:p w:rsidR="006E175A" w:rsidRPr="00314317" w:rsidRDefault="00463CEA" w:rsidP="00701CB5">
      <w:pPr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z=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f=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x,y+∆x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называется частным приращением данной функции по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.  </w:t>
      </w:r>
    </w:p>
    <w:p w:rsidR="00742925" w:rsidRPr="00314317" w:rsidRDefault="00AD2EB3" w:rsidP="00314317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lastRenderedPageBreak/>
        <w:t>Из определения частной производной первого порядка</w:t>
      </w:r>
      <w:r w:rsidR="00BC778D" w:rsidRPr="00314317">
        <w:rPr>
          <w:rFonts w:asciiTheme="majorHAnsi" w:eastAsiaTheme="minorEastAsia" w:hAnsiTheme="majorHAnsi"/>
          <w:sz w:val="28"/>
          <w:szCs w:val="28"/>
        </w:rPr>
        <w:t xml:space="preserve"> функции </w:t>
      </w:r>
      <w:r w:rsidR="00D12326" w:rsidRPr="00314317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AD2EB3" w:rsidRPr="00314317" w:rsidRDefault="00BC778D" w:rsidP="00AD2EB3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f(P)</m:t>
        </m:r>
      </m:oMath>
      <w:r w:rsidR="006E175A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AD2EB3" w:rsidRPr="00314317">
        <w:rPr>
          <w:rFonts w:asciiTheme="majorHAnsi" w:eastAsiaTheme="minorEastAsia" w:hAnsiTheme="majorHAnsi"/>
          <w:sz w:val="28"/>
          <w:szCs w:val="28"/>
        </w:rPr>
        <w:t xml:space="preserve"> видно, что </w:t>
      </w:r>
      <w:r w:rsidRPr="00314317">
        <w:rPr>
          <w:rFonts w:asciiTheme="majorHAnsi" w:eastAsiaTheme="minorEastAsia" w:hAnsiTheme="majorHAnsi"/>
          <w:sz w:val="28"/>
          <w:szCs w:val="28"/>
        </w:rPr>
        <w:t>при дифференцировании функции нескольких переменных по одной из них, все остальные переменные следует считать постоянными и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>,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следовательно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>,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можно пользоваться известными правилами и формулами дифференцирования функции одной переменной.</w:t>
      </w:r>
    </w:p>
    <w:p w:rsidR="00BC778D" w:rsidRPr="00FD47B9" w:rsidRDefault="00BC778D" w:rsidP="00AD2EB3">
      <w:pPr>
        <w:rPr>
          <w:rFonts w:asciiTheme="majorHAnsi" w:eastAsiaTheme="minorEastAsia" w:hAnsiTheme="majorHAnsi" w:cs="Times New Roman"/>
          <w:sz w:val="28"/>
          <w:szCs w:val="28"/>
          <w:u w:val="single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Пример</w:t>
      </w:r>
      <w:r w:rsidR="00B47DB1"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 2</w:t>
      </w: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.</w:t>
      </w:r>
    </w:p>
    <w:p w:rsidR="00616D72" w:rsidRPr="00314317" w:rsidRDefault="001753E2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lang w:val="en-US"/>
        </w:rPr>
        <w:t>a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</w:rPr>
        <w:t>)</w:t>
      </w:r>
      <w:r w:rsidR="00463CEA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BC778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Найти все частные производные </w:t>
      </w:r>
      <w:r w:rsidR="003E7AC4" w:rsidRPr="00314317">
        <w:rPr>
          <w:rFonts w:asciiTheme="majorHAnsi" w:eastAsiaTheme="minorEastAsia" w:hAnsiTheme="majorHAnsi" w:cs="Times New Roman"/>
          <w:sz w:val="28"/>
          <w:szCs w:val="28"/>
        </w:rPr>
        <w:t>первого</w:t>
      </w:r>
      <w:r w:rsidR="00BC778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E7AC4" w:rsidRPr="00314317">
        <w:rPr>
          <w:rFonts w:asciiTheme="majorHAnsi" w:eastAsiaTheme="minorEastAsia" w:hAnsiTheme="majorHAnsi" w:cs="Times New Roman"/>
          <w:sz w:val="28"/>
          <w:szCs w:val="28"/>
        </w:rPr>
        <w:t>порядка</w:t>
      </w:r>
      <w:r w:rsidR="00BC778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функции</w:t>
      </w:r>
      <w:r w:rsidR="00616D72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двух переменных</w:t>
      </w:r>
      <w:r w:rsidR="003E7AC4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</w:p>
    <w:p w:rsidR="00BC778D" w:rsidRPr="00314317" w:rsidRDefault="00AF3183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2x+5y</m:t>
              </m:r>
            </m:sup>
          </m:sSup>
        </m:oMath>
      </m:oMathPara>
    </w:p>
    <w:p w:rsidR="009E56B0" w:rsidRPr="00314317" w:rsidRDefault="009E56B0" w:rsidP="009E56B0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Решение: </w:t>
      </w:r>
      <w:r w:rsidR="00AF3183"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 </w:t>
      </w:r>
      <w:r w:rsidR="00AF3183" w:rsidRPr="00314317">
        <w:rPr>
          <w:rFonts w:asciiTheme="majorHAnsi" w:eastAsiaTheme="minorEastAsia" w:hAnsiTheme="majorHAnsi" w:cs="Times New Roman"/>
          <w:sz w:val="28"/>
          <w:szCs w:val="28"/>
        </w:rPr>
        <w:t>П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>ри вычислении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частн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ой производной по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переменную 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считаем константой</w:t>
      </w:r>
    </w:p>
    <w:p w:rsidR="00616D72" w:rsidRPr="00314317" w:rsidRDefault="00921C10" w:rsidP="00AD2EB3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2x+5y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=5∙8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2x+5y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∙2</m:t>
          </m:r>
        </m:oMath>
      </m:oMathPara>
    </w:p>
    <w:p w:rsidR="00353DB7" w:rsidRPr="00314317" w:rsidRDefault="00564ADC" w:rsidP="00353DB7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>при вычислении</w:t>
      </w:r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част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ной производной по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</m:t>
        </m:r>
      </m:oMath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переменную 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считаем константой</w:t>
      </w:r>
    </w:p>
    <w:p w:rsidR="00616D72" w:rsidRPr="00314317" w:rsidRDefault="00921C10" w:rsidP="00AD2EB3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2x+5y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2x+5y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∙5</m:t>
          </m:r>
        </m:oMath>
      </m:oMathPara>
    </w:p>
    <w:p w:rsidR="001753E2" w:rsidRPr="00314317" w:rsidRDefault="00564ADC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</w:rPr>
        <w:t>б)</w:t>
      </w:r>
      <w:r w:rsidR="00463CEA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Вычислить </w:t>
      </w:r>
      <w:r w:rsidR="001753E2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все частные производные первого порядка функции трех переменных  </w:t>
      </w:r>
    </w:p>
    <w:p w:rsidR="001753E2" w:rsidRPr="00314317" w:rsidRDefault="00D356D5" w:rsidP="00AD2EB3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=4∙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3xy-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+x∙tg(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-2xz)</m:t>
          </m:r>
        </m:oMath>
      </m:oMathPara>
    </w:p>
    <w:p w:rsidR="00731BC7" w:rsidRPr="00314317" w:rsidRDefault="009E56B0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>Решение:</w:t>
      </w:r>
      <w:r w:rsidR="00AF3183"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  </w:t>
      </w:r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>Аналогично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предыдущему примеру</w:t>
      </w:r>
      <w:r w:rsidR="00D7307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из пункта а)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, при вычислении </w:t>
      </w:r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частной производной по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, переменные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>считаем константами.</w:t>
      </w:r>
    </w:p>
    <w:p w:rsidR="00616D72" w:rsidRPr="00314317" w:rsidRDefault="00921C10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∙3y+1∙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-2xz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+x∙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∙(-2z)</m:t>
          </m:r>
        </m:oMath>
      </m:oMathPara>
    </w:p>
    <w:p w:rsidR="00731BC7" w:rsidRPr="00314317" w:rsidRDefault="00731BC7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Частная производная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>вычисляется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при фиксированных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w:r w:rsidR="00D73876" w:rsidRPr="00314317">
        <w:rPr>
          <w:rFonts w:asciiTheme="majorHAnsi" w:eastAsiaTheme="minorEastAsia" w:hAnsiTheme="majorHAnsi" w:cs="Times New Roman"/>
          <w:sz w:val="28"/>
          <w:szCs w:val="28"/>
          <w:lang w:val="en-US"/>
        </w:rPr>
        <w:t>z</w:t>
      </w:r>
      <w:r w:rsidR="00D7387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, т.е.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7387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1753E2" w:rsidRPr="00314317" w:rsidRDefault="00921C10" w:rsidP="001753E2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∙3x+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</m:t>
          </m:r>
        </m:oMath>
      </m:oMathPara>
    </w:p>
    <w:p w:rsidR="00D73876" w:rsidRPr="00314317" w:rsidRDefault="00D73876" w:rsidP="001753E2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Частная производная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∂z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берется при фиксированных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1753E2" w:rsidRPr="00314317" w:rsidRDefault="00921C10" w:rsidP="001753E2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∙(-2z)+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∙(-2x)</m:t>
          </m:r>
        </m:oMath>
      </m:oMathPara>
    </w:p>
    <w:sectPr w:rsidR="001753E2" w:rsidRPr="00314317" w:rsidSect="00E777CF">
      <w:headerReference w:type="default" r:id="rId11"/>
      <w:footerReference w:type="default" r:id="rId12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10" w:rsidRDefault="00921C10" w:rsidP="003E3187">
      <w:pPr>
        <w:spacing w:after="0" w:line="240" w:lineRule="auto"/>
      </w:pPr>
      <w:r>
        <w:separator/>
      </w:r>
    </w:p>
  </w:endnote>
  <w:endnote w:type="continuationSeparator" w:id="0">
    <w:p w:rsidR="00921C10" w:rsidRDefault="00921C10" w:rsidP="003E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743"/>
      <w:docPartObj>
        <w:docPartGallery w:val="Page Numbers (Bottom of Page)"/>
        <w:docPartUnique/>
      </w:docPartObj>
    </w:sdtPr>
    <w:sdtEndPr/>
    <w:sdtContent>
      <w:p w:rsidR="007F1B11" w:rsidRDefault="007F1B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31">
          <w:rPr>
            <w:noProof/>
          </w:rPr>
          <w:t>2</w:t>
        </w:r>
        <w:r>
          <w:fldChar w:fldCharType="end"/>
        </w:r>
      </w:p>
    </w:sdtContent>
  </w:sdt>
  <w:p w:rsidR="00A3097D" w:rsidRDefault="00A30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10" w:rsidRDefault="00921C10" w:rsidP="003E3187">
      <w:pPr>
        <w:spacing w:after="0" w:line="240" w:lineRule="auto"/>
      </w:pPr>
      <w:r>
        <w:separator/>
      </w:r>
    </w:p>
  </w:footnote>
  <w:footnote w:type="continuationSeparator" w:id="0">
    <w:p w:rsidR="00921C10" w:rsidRDefault="00921C10" w:rsidP="003E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11" w:rsidRDefault="007F1B11">
    <w:pPr>
      <w:pStyle w:val="a6"/>
    </w:pPr>
    <w:r>
      <w:t>Лекция 12</w:t>
    </w:r>
  </w:p>
  <w:p w:rsidR="007F1B11" w:rsidRDefault="007F1B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52F"/>
    <w:multiLevelType w:val="hybridMultilevel"/>
    <w:tmpl w:val="101AF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71E0A"/>
    <w:multiLevelType w:val="hybridMultilevel"/>
    <w:tmpl w:val="3D6EF06A"/>
    <w:lvl w:ilvl="0" w:tplc="9ECEB5A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BB0"/>
    <w:multiLevelType w:val="hybridMultilevel"/>
    <w:tmpl w:val="F8FA25E0"/>
    <w:lvl w:ilvl="0" w:tplc="9ECEB5A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7453"/>
    <w:multiLevelType w:val="hybridMultilevel"/>
    <w:tmpl w:val="C3BECDD0"/>
    <w:lvl w:ilvl="0" w:tplc="9ECEB5A8">
      <w:start w:val="1"/>
      <w:numFmt w:val="bullet"/>
      <w:lvlText w:val="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F5F3C"/>
    <w:multiLevelType w:val="hybridMultilevel"/>
    <w:tmpl w:val="9D0A0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E7112"/>
    <w:multiLevelType w:val="hybridMultilevel"/>
    <w:tmpl w:val="B27A9D04"/>
    <w:lvl w:ilvl="0" w:tplc="5160589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330AF"/>
    <w:multiLevelType w:val="hybridMultilevel"/>
    <w:tmpl w:val="ACDA9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F5F3B"/>
    <w:multiLevelType w:val="hybridMultilevel"/>
    <w:tmpl w:val="550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93634"/>
    <w:multiLevelType w:val="hybridMultilevel"/>
    <w:tmpl w:val="6332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83D82"/>
    <w:multiLevelType w:val="hybridMultilevel"/>
    <w:tmpl w:val="CB622BC4"/>
    <w:lvl w:ilvl="0" w:tplc="5160589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33F7F"/>
    <w:multiLevelType w:val="hybridMultilevel"/>
    <w:tmpl w:val="39D04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24043"/>
    <w:multiLevelType w:val="hybridMultilevel"/>
    <w:tmpl w:val="03E0F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CDtie4UDhL34fjCgR4wZBSoG3Sc=" w:salt="ZnFsq0r3rWaSwJThzB6X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3"/>
    <w:rsid w:val="0001712F"/>
    <w:rsid w:val="00023A1A"/>
    <w:rsid w:val="00025BDC"/>
    <w:rsid w:val="00041312"/>
    <w:rsid w:val="000416FD"/>
    <w:rsid w:val="00043494"/>
    <w:rsid w:val="00046116"/>
    <w:rsid w:val="00070EEC"/>
    <w:rsid w:val="00074C52"/>
    <w:rsid w:val="00083D1D"/>
    <w:rsid w:val="00086221"/>
    <w:rsid w:val="00086981"/>
    <w:rsid w:val="00091755"/>
    <w:rsid w:val="000A445B"/>
    <w:rsid w:val="000B4D34"/>
    <w:rsid w:val="000B68DA"/>
    <w:rsid w:val="000C6EE4"/>
    <w:rsid w:val="000D1410"/>
    <w:rsid w:val="000D1DAF"/>
    <w:rsid w:val="000E08BC"/>
    <w:rsid w:val="000E1067"/>
    <w:rsid w:val="000F084E"/>
    <w:rsid w:val="00112911"/>
    <w:rsid w:val="001155EB"/>
    <w:rsid w:val="0011664C"/>
    <w:rsid w:val="00117B19"/>
    <w:rsid w:val="0013325D"/>
    <w:rsid w:val="0013795A"/>
    <w:rsid w:val="00140B63"/>
    <w:rsid w:val="00143B24"/>
    <w:rsid w:val="00164AE4"/>
    <w:rsid w:val="00170586"/>
    <w:rsid w:val="001753E2"/>
    <w:rsid w:val="001A076C"/>
    <w:rsid w:val="001B03CF"/>
    <w:rsid w:val="001C4A73"/>
    <w:rsid w:val="001D4279"/>
    <w:rsid w:val="001E01F6"/>
    <w:rsid w:val="001E6D77"/>
    <w:rsid w:val="001F394B"/>
    <w:rsid w:val="0020656B"/>
    <w:rsid w:val="00206C2F"/>
    <w:rsid w:val="00226289"/>
    <w:rsid w:val="00234D95"/>
    <w:rsid w:val="00245E23"/>
    <w:rsid w:val="00254010"/>
    <w:rsid w:val="002548B4"/>
    <w:rsid w:val="00261582"/>
    <w:rsid w:val="00270191"/>
    <w:rsid w:val="00292347"/>
    <w:rsid w:val="002A7276"/>
    <w:rsid w:val="002A7770"/>
    <w:rsid w:val="002B02B9"/>
    <w:rsid w:val="002B3C06"/>
    <w:rsid w:val="002B4D4B"/>
    <w:rsid w:val="002B528D"/>
    <w:rsid w:val="002C13C5"/>
    <w:rsid w:val="002C388D"/>
    <w:rsid w:val="002C501A"/>
    <w:rsid w:val="002C5CBA"/>
    <w:rsid w:val="002D0A16"/>
    <w:rsid w:val="002D0BF3"/>
    <w:rsid w:val="002D7076"/>
    <w:rsid w:val="002E150F"/>
    <w:rsid w:val="002E3136"/>
    <w:rsid w:val="002F504A"/>
    <w:rsid w:val="00306AE4"/>
    <w:rsid w:val="00310D11"/>
    <w:rsid w:val="00314317"/>
    <w:rsid w:val="00323673"/>
    <w:rsid w:val="00326B1F"/>
    <w:rsid w:val="0033401E"/>
    <w:rsid w:val="003365D4"/>
    <w:rsid w:val="00345621"/>
    <w:rsid w:val="003477F0"/>
    <w:rsid w:val="00353DB7"/>
    <w:rsid w:val="00356660"/>
    <w:rsid w:val="00362BAE"/>
    <w:rsid w:val="003666A0"/>
    <w:rsid w:val="00366D15"/>
    <w:rsid w:val="00370AF3"/>
    <w:rsid w:val="00383DB7"/>
    <w:rsid w:val="00387B13"/>
    <w:rsid w:val="00397F84"/>
    <w:rsid w:val="003A0F98"/>
    <w:rsid w:val="003A49D7"/>
    <w:rsid w:val="003A505F"/>
    <w:rsid w:val="003B0EFF"/>
    <w:rsid w:val="003D4EDE"/>
    <w:rsid w:val="003D7C3C"/>
    <w:rsid w:val="003D7F96"/>
    <w:rsid w:val="003E0233"/>
    <w:rsid w:val="003E1B6A"/>
    <w:rsid w:val="003E26E2"/>
    <w:rsid w:val="003E3187"/>
    <w:rsid w:val="003E4B2C"/>
    <w:rsid w:val="003E7AC4"/>
    <w:rsid w:val="003F5025"/>
    <w:rsid w:val="00401DDA"/>
    <w:rsid w:val="004068C0"/>
    <w:rsid w:val="00411EF7"/>
    <w:rsid w:val="00422850"/>
    <w:rsid w:val="004266AA"/>
    <w:rsid w:val="00445D57"/>
    <w:rsid w:val="00453CFF"/>
    <w:rsid w:val="00463CEA"/>
    <w:rsid w:val="004716C7"/>
    <w:rsid w:val="00477961"/>
    <w:rsid w:val="00480136"/>
    <w:rsid w:val="00483A7D"/>
    <w:rsid w:val="00494D2D"/>
    <w:rsid w:val="004969BE"/>
    <w:rsid w:val="00497861"/>
    <w:rsid w:val="00497BB3"/>
    <w:rsid w:val="004A190F"/>
    <w:rsid w:val="004B0738"/>
    <w:rsid w:val="004C5A33"/>
    <w:rsid w:val="004E3F9C"/>
    <w:rsid w:val="004F0EDD"/>
    <w:rsid w:val="004F1F25"/>
    <w:rsid w:val="004F2FAD"/>
    <w:rsid w:val="00502C7A"/>
    <w:rsid w:val="00503050"/>
    <w:rsid w:val="00517694"/>
    <w:rsid w:val="005215FC"/>
    <w:rsid w:val="005226BB"/>
    <w:rsid w:val="0053034A"/>
    <w:rsid w:val="005311CF"/>
    <w:rsid w:val="00542056"/>
    <w:rsid w:val="00543D19"/>
    <w:rsid w:val="005559B3"/>
    <w:rsid w:val="00555BDF"/>
    <w:rsid w:val="00564ADC"/>
    <w:rsid w:val="0057065D"/>
    <w:rsid w:val="005856E3"/>
    <w:rsid w:val="00592155"/>
    <w:rsid w:val="00592C77"/>
    <w:rsid w:val="00597B11"/>
    <w:rsid w:val="005A0884"/>
    <w:rsid w:val="005A3380"/>
    <w:rsid w:val="005A42EB"/>
    <w:rsid w:val="005B01B4"/>
    <w:rsid w:val="005B184A"/>
    <w:rsid w:val="005B40B6"/>
    <w:rsid w:val="005D25F8"/>
    <w:rsid w:val="005D6AB4"/>
    <w:rsid w:val="005E0580"/>
    <w:rsid w:val="005F2DAA"/>
    <w:rsid w:val="005F7613"/>
    <w:rsid w:val="00616D72"/>
    <w:rsid w:val="006177EB"/>
    <w:rsid w:val="00632CDF"/>
    <w:rsid w:val="006376CC"/>
    <w:rsid w:val="00641CDA"/>
    <w:rsid w:val="00643DC7"/>
    <w:rsid w:val="00651812"/>
    <w:rsid w:val="0065312A"/>
    <w:rsid w:val="0066502F"/>
    <w:rsid w:val="00672654"/>
    <w:rsid w:val="00675631"/>
    <w:rsid w:val="00680189"/>
    <w:rsid w:val="0068267A"/>
    <w:rsid w:val="00683689"/>
    <w:rsid w:val="0069738E"/>
    <w:rsid w:val="006A5D76"/>
    <w:rsid w:val="006A64A7"/>
    <w:rsid w:val="006A7740"/>
    <w:rsid w:val="006C35FC"/>
    <w:rsid w:val="006C53A2"/>
    <w:rsid w:val="006D151B"/>
    <w:rsid w:val="006E175A"/>
    <w:rsid w:val="006E5AFA"/>
    <w:rsid w:val="00701BA2"/>
    <w:rsid w:val="00701CB5"/>
    <w:rsid w:val="0070236F"/>
    <w:rsid w:val="0070458B"/>
    <w:rsid w:val="007154D9"/>
    <w:rsid w:val="00715645"/>
    <w:rsid w:val="0072167E"/>
    <w:rsid w:val="00724BB6"/>
    <w:rsid w:val="00731BC7"/>
    <w:rsid w:val="00732069"/>
    <w:rsid w:val="00733829"/>
    <w:rsid w:val="00742925"/>
    <w:rsid w:val="00743ED6"/>
    <w:rsid w:val="00746593"/>
    <w:rsid w:val="007502DC"/>
    <w:rsid w:val="00754BEF"/>
    <w:rsid w:val="00756D86"/>
    <w:rsid w:val="00757DC4"/>
    <w:rsid w:val="007661E3"/>
    <w:rsid w:val="007674E3"/>
    <w:rsid w:val="007819AC"/>
    <w:rsid w:val="0079528F"/>
    <w:rsid w:val="00796164"/>
    <w:rsid w:val="007B42CA"/>
    <w:rsid w:val="007E0377"/>
    <w:rsid w:val="007E2B46"/>
    <w:rsid w:val="007E4531"/>
    <w:rsid w:val="007E7CC1"/>
    <w:rsid w:val="007F1B11"/>
    <w:rsid w:val="007F2A4E"/>
    <w:rsid w:val="00812A60"/>
    <w:rsid w:val="0082134F"/>
    <w:rsid w:val="00827641"/>
    <w:rsid w:val="00837901"/>
    <w:rsid w:val="00840FBA"/>
    <w:rsid w:val="00841555"/>
    <w:rsid w:val="00844643"/>
    <w:rsid w:val="008453E5"/>
    <w:rsid w:val="00865B34"/>
    <w:rsid w:val="00870AE4"/>
    <w:rsid w:val="00874017"/>
    <w:rsid w:val="0088678D"/>
    <w:rsid w:val="008950F8"/>
    <w:rsid w:val="008A6896"/>
    <w:rsid w:val="008B2DBA"/>
    <w:rsid w:val="008B7C56"/>
    <w:rsid w:val="008C6EE9"/>
    <w:rsid w:val="008D38DC"/>
    <w:rsid w:val="008E469E"/>
    <w:rsid w:val="008E4F97"/>
    <w:rsid w:val="008F276A"/>
    <w:rsid w:val="008F2F61"/>
    <w:rsid w:val="008F36F5"/>
    <w:rsid w:val="008F4554"/>
    <w:rsid w:val="008F4A88"/>
    <w:rsid w:val="008F75A8"/>
    <w:rsid w:val="00900DC2"/>
    <w:rsid w:val="00902EE2"/>
    <w:rsid w:val="009040B2"/>
    <w:rsid w:val="00911D4B"/>
    <w:rsid w:val="009121B5"/>
    <w:rsid w:val="00921C10"/>
    <w:rsid w:val="009227DC"/>
    <w:rsid w:val="009303F1"/>
    <w:rsid w:val="009305BD"/>
    <w:rsid w:val="009343D7"/>
    <w:rsid w:val="00960579"/>
    <w:rsid w:val="009610F5"/>
    <w:rsid w:val="009627DF"/>
    <w:rsid w:val="009640CC"/>
    <w:rsid w:val="009646F4"/>
    <w:rsid w:val="00967B9F"/>
    <w:rsid w:val="00976E42"/>
    <w:rsid w:val="00981825"/>
    <w:rsid w:val="00994307"/>
    <w:rsid w:val="009A1FC0"/>
    <w:rsid w:val="009A3E08"/>
    <w:rsid w:val="009A3E72"/>
    <w:rsid w:val="009A5875"/>
    <w:rsid w:val="009A684F"/>
    <w:rsid w:val="009B1973"/>
    <w:rsid w:val="009B3861"/>
    <w:rsid w:val="009B38E8"/>
    <w:rsid w:val="009B4939"/>
    <w:rsid w:val="009B6450"/>
    <w:rsid w:val="009B7FF4"/>
    <w:rsid w:val="009C0A05"/>
    <w:rsid w:val="009C3285"/>
    <w:rsid w:val="009C3732"/>
    <w:rsid w:val="009C78B4"/>
    <w:rsid w:val="009E56B0"/>
    <w:rsid w:val="009F0931"/>
    <w:rsid w:val="009F1319"/>
    <w:rsid w:val="009F7387"/>
    <w:rsid w:val="00A0059F"/>
    <w:rsid w:val="00A00BAA"/>
    <w:rsid w:val="00A05DBA"/>
    <w:rsid w:val="00A111AA"/>
    <w:rsid w:val="00A1183A"/>
    <w:rsid w:val="00A1355B"/>
    <w:rsid w:val="00A13A1E"/>
    <w:rsid w:val="00A21BC5"/>
    <w:rsid w:val="00A22DCE"/>
    <w:rsid w:val="00A30714"/>
    <w:rsid w:val="00A3097D"/>
    <w:rsid w:val="00A34623"/>
    <w:rsid w:val="00A35256"/>
    <w:rsid w:val="00A438E6"/>
    <w:rsid w:val="00A7795F"/>
    <w:rsid w:val="00A82BFC"/>
    <w:rsid w:val="00A86491"/>
    <w:rsid w:val="00A90597"/>
    <w:rsid w:val="00A960E6"/>
    <w:rsid w:val="00AB4570"/>
    <w:rsid w:val="00AC49A7"/>
    <w:rsid w:val="00AD148E"/>
    <w:rsid w:val="00AD1B3B"/>
    <w:rsid w:val="00AD2EB3"/>
    <w:rsid w:val="00AD45E2"/>
    <w:rsid w:val="00AD4ED2"/>
    <w:rsid w:val="00AE10ED"/>
    <w:rsid w:val="00AE3559"/>
    <w:rsid w:val="00AE6CE8"/>
    <w:rsid w:val="00AF3183"/>
    <w:rsid w:val="00B03AF1"/>
    <w:rsid w:val="00B06055"/>
    <w:rsid w:val="00B0786E"/>
    <w:rsid w:val="00B10A9E"/>
    <w:rsid w:val="00B112DB"/>
    <w:rsid w:val="00B20095"/>
    <w:rsid w:val="00B23CCB"/>
    <w:rsid w:val="00B34655"/>
    <w:rsid w:val="00B40356"/>
    <w:rsid w:val="00B47DB1"/>
    <w:rsid w:val="00B57AF3"/>
    <w:rsid w:val="00B70120"/>
    <w:rsid w:val="00B8117C"/>
    <w:rsid w:val="00B82E50"/>
    <w:rsid w:val="00B86EB6"/>
    <w:rsid w:val="00BA3E3E"/>
    <w:rsid w:val="00BB11BE"/>
    <w:rsid w:val="00BB44C3"/>
    <w:rsid w:val="00BC1FE6"/>
    <w:rsid w:val="00BC2828"/>
    <w:rsid w:val="00BC778D"/>
    <w:rsid w:val="00BD75A1"/>
    <w:rsid w:val="00BE06C3"/>
    <w:rsid w:val="00BE06CC"/>
    <w:rsid w:val="00C1641A"/>
    <w:rsid w:val="00C203B6"/>
    <w:rsid w:val="00C21313"/>
    <w:rsid w:val="00C2309F"/>
    <w:rsid w:val="00C35246"/>
    <w:rsid w:val="00C40028"/>
    <w:rsid w:val="00C4204C"/>
    <w:rsid w:val="00C43813"/>
    <w:rsid w:val="00C45EB2"/>
    <w:rsid w:val="00C505BE"/>
    <w:rsid w:val="00C62BD4"/>
    <w:rsid w:val="00C6522E"/>
    <w:rsid w:val="00C76798"/>
    <w:rsid w:val="00C77209"/>
    <w:rsid w:val="00C844FD"/>
    <w:rsid w:val="00C94AD2"/>
    <w:rsid w:val="00C94F12"/>
    <w:rsid w:val="00CA78FF"/>
    <w:rsid w:val="00CB4801"/>
    <w:rsid w:val="00CB7051"/>
    <w:rsid w:val="00CC1B24"/>
    <w:rsid w:val="00CC33EE"/>
    <w:rsid w:val="00CC3435"/>
    <w:rsid w:val="00CC5750"/>
    <w:rsid w:val="00CD47CE"/>
    <w:rsid w:val="00CE1DE4"/>
    <w:rsid w:val="00CE3715"/>
    <w:rsid w:val="00CE644E"/>
    <w:rsid w:val="00D0236A"/>
    <w:rsid w:val="00D11BDC"/>
    <w:rsid w:val="00D12326"/>
    <w:rsid w:val="00D1590F"/>
    <w:rsid w:val="00D23A5E"/>
    <w:rsid w:val="00D26B3F"/>
    <w:rsid w:val="00D26F66"/>
    <w:rsid w:val="00D304F2"/>
    <w:rsid w:val="00D309F5"/>
    <w:rsid w:val="00D33369"/>
    <w:rsid w:val="00D354FA"/>
    <w:rsid w:val="00D356D5"/>
    <w:rsid w:val="00D3796B"/>
    <w:rsid w:val="00D46A61"/>
    <w:rsid w:val="00D57DDE"/>
    <w:rsid w:val="00D66285"/>
    <w:rsid w:val="00D6695F"/>
    <w:rsid w:val="00D66D08"/>
    <w:rsid w:val="00D72869"/>
    <w:rsid w:val="00D7307C"/>
    <w:rsid w:val="00D73876"/>
    <w:rsid w:val="00D769DC"/>
    <w:rsid w:val="00D829EE"/>
    <w:rsid w:val="00D83F6E"/>
    <w:rsid w:val="00D9326E"/>
    <w:rsid w:val="00DA68EB"/>
    <w:rsid w:val="00DE34F2"/>
    <w:rsid w:val="00DE67BD"/>
    <w:rsid w:val="00DF1C18"/>
    <w:rsid w:val="00DF3376"/>
    <w:rsid w:val="00DF6B10"/>
    <w:rsid w:val="00DF6FF2"/>
    <w:rsid w:val="00E027FE"/>
    <w:rsid w:val="00E10650"/>
    <w:rsid w:val="00E30AB6"/>
    <w:rsid w:val="00E3182A"/>
    <w:rsid w:val="00E34CA7"/>
    <w:rsid w:val="00E412EB"/>
    <w:rsid w:val="00E44707"/>
    <w:rsid w:val="00E4693B"/>
    <w:rsid w:val="00E70636"/>
    <w:rsid w:val="00E733AB"/>
    <w:rsid w:val="00E76826"/>
    <w:rsid w:val="00E777CF"/>
    <w:rsid w:val="00E91545"/>
    <w:rsid w:val="00EA314E"/>
    <w:rsid w:val="00EA3FE2"/>
    <w:rsid w:val="00EA5290"/>
    <w:rsid w:val="00EB7213"/>
    <w:rsid w:val="00EC5DE6"/>
    <w:rsid w:val="00ED4737"/>
    <w:rsid w:val="00EE7945"/>
    <w:rsid w:val="00EF2A03"/>
    <w:rsid w:val="00F0342F"/>
    <w:rsid w:val="00F05F5E"/>
    <w:rsid w:val="00F07A4B"/>
    <w:rsid w:val="00F1715A"/>
    <w:rsid w:val="00F22404"/>
    <w:rsid w:val="00F24AD9"/>
    <w:rsid w:val="00F24DE3"/>
    <w:rsid w:val="00F341B1"/>
    <w:rsid w:val="00F405B9"/>
    <w:rsid w:val="00F41229"/>
    <w:rsid w:val="00F4276C"/>
    <w:rsid w:val="00F4393E"/>
    <w:rsid w:val="00F51879"/>
    <w:rsid w:val="00F520D2"/>
    <w:rsid w:val="00F56DC4"/>
    <w:rsid w:val="00F70E43"/>
    <w:rsid w:val="00F729D2"/>
    <w:rsid w:val="00F85F11"/>
    <w:rsid w:val="00F864C8"/>
    <w:rsid w:val="00F868DF"/>
    <w:rsid w:val="00F92C0D"/>
    <w:rsid w:val="00F97B85"/>
    <w:rsid w:val="00FB196D"/>
    <w:rsid w:val="00FB40B9"/>
    <w:rsid w:val="00FB7396"/>
    <w:rsid w:val="00FC11ED"/>
    <w:rsid w:val="00FC3473"/>
    <w:rsid w:val="00FD3416"/>
    <w:rsid w:val="00FD47B9"/>
    <w:rsid w:val="00FD7B0D"/>
    <w:rsid w:val="00FE3A8A"/>
    <w:rsid w:val="00FE4F39"/>
    <w:rsid w:val="00FE5C19"/>
    <w:rsid w:val="00FF1DFD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C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187"/>
  </w:style>
  <w:style w:type="paragraph" w:styleId="a8">
    <w:name w:val="footer"/>
    <w:basedOn w:val="a"/>
    <w:link w:val="a9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187"/>
  </w:style>
  <w:style w:type="paragraph" w:styleId="aa">
    <w:name w:val="List Paragraph"/>
    <w:basedOn w:val="a"/>
    <w:uiPriority w:val="34"/>
    <w:qFormat/>
    <w:rsid w:val="0038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C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187"/>
  </w:style>
  <w:style w:type="paragraph" w:styleId="a8">
    <w:name w:val="footer"/>
    <w:basedOn w:val="a"/>
    <w:link w:val="a9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187"/>
  </w:style>
  <w:style w:type="paragraph" w:styleId="aa">
    <w:name w:val="List Paragraph"/>
    <w:basedOn w:val="a"/>
    <w:uiPriority w:val="34"/>
    <w:qFormat/>
    <w:rsid w:val="0038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79D1-F63E-4269-8FDB-F6D01BB4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cp:lastPrinted>2018-12-20T06:01:00Z</cp:lastPrinted>
  <dcterms:created xsi:type="dcterms:W3CDTF">2019-01-08T15:35:00Z</dcterms:created>
  <dcterms:modified xsi:type="dcterms:W3CDTF">2019-01-08T15:35:00Z</dcterms:modified>
</cp:coreProperties>
</file>